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73A" w:rsidRPr="0030172C" w:rsidRDefault="009F573A" w:rsidP="003017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72C">
        <w:rPr>
          <w:rFonts w:ascii="Times New Roman" w:hAnsi="Times New Roman" w:cs="Times New Roman"/>
          <w:b/>
          <w:sz w:val="28"/>
          <w:szCs w:val="28"/>
        </w:rPr>
        <w:t>Билет 1</w:t>
      </w:r>
    </w:p>
    <w:p w:rsidR="00163653" w:rsidRPr="0030172C" w:rsidRDefault="009F573A" w:rsidP="00301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72C">
        <w:rPr>
          <w:rFonts w:ascii="Times New Roman" w:hAnsi="Times New Roman" w:cs="Times New Roman"/>
          <w:b/>
          <w:sz w:val="28"/>
          <w:szCs w:val="28"/>
        </w:rPr>
        <w:t xml:space="preserve">Практическое задание. </w:t>
      </w:r>
    </w:p>
    <w:p w:rsidR="000C6F01" w:rsidRPr="0030172C" w:rsidRDefault="009F573A" w:rsidP="00301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72C">
        <w:rPr>
          <w:rFonts w:ascii="Times New Roman" w:hAnsi="Times New Roman" w:cs="Times New Roman"/>
          <w:b/>
          <w:sz w:val="28"/>
          <w:szCs w:val="28"/>
        </w:rPr>
        <w:t>Становление государственного суверенитета Республики Беларусь</w:t>
      </w:r>
    </w:p>
    <w:p w:rsidR="009F573A" w:rsidRPr="0030172C" w:rsidRDefault="009F573A" w:rsidP="00301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73A" w:rsidRPr="00FC5849" w:rsidRDefault="009F573A" w:rsidP="003017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5849">
        <w:rPr>
          <w:rFonts w:ascii="Times New Roman" w:hAnsi="Times New Roman" w:cs="Times New Roman"/>
          <w:b/>
          <w:sz w:val="28"/>
          <w:szCs w:val="28"/>
        </w:rPr>
        <w:t>Используя представленные материалы, ответьте на вопросы</w:t>
      </w:r>
      <w:r w:rsidR="008A7C48">
        <w:rPr>
          <w:rFonts w:ascii="Times New Roman" w:hAnsi="Times New Roman" w:cs="Times New Roman"/>
          <w:b/>
          <w:sz w:val="28"/>
          <w:szCs w:val="28"/>
        </w:rPr>
        <w:t xml:space="preserve"> (выполните задания)</w:t>
      </w:r>
      <w:r w:rsidRPr="00FC5849">
        <w:rPr>
          <w:rFonts w:ascii="Times New Roman" w:hAnsi="Times New Roman" w:cs="Times New Roman"/>
          <w:b/>
          <w:sz w:val="28"/>
          <w:szCs w:val="28"/>
        </w:rPr>
        <w:t>:</w:t>
      </w:r>
    </w:p>
    <w:p w:rsidR="009F573A" w:rsidRPr="00FC5849" w:rsidRDefault="009F573A" w:rsidP="00301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849">
        <w:rPr>
          <w:rFonts w:ascii="Times New Roman" w:hAnsi="Times New Roman" w:cs="Times New Roman"/>
          <w:sz w:val="28"/>
          <w:szCs w:val="28"/>
        </w:rPr>
        <w:t xml:space="preserve">1. </w:t>
      </w:r>
      <w:r w:rsidR="00FC5849">
        <w:rPr>
          <w:rFonts w:ascii="Times New Roman" w:hAnsi="Times New Roman" w:cs="Times New Roman"/>
          <w:sz w:val="28"/>
          <w:szCs w:val="28"/>
        </w:rPr>
        <w:t xml:space="preserve">В чем </w:t>
      </w:r>
      <w:r w:rsidRPr="00FC5849">
        <w:rPr>
          <w:rFonts w:ascii="Times New Roman" w:hAnsi="Times New Roman" w:cs="Times New Roman"/>
          <w:sz w:val="28"/>
          <w:szCs w:val="28"/>
        </w:rPr>
        <w:t>выража</w:t>
      </w:r>
      <w:r w:rsidR="00FC5849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FC5849">
        <w:rPr>
          <w:rFonts w:ascii="Times New Roman" w:hAnsi="Times New Roman" w:cs="Times New Roman"/>
          <w:sz w:val="28"/>
          <w:szCs w:val="28"/>
        </w:rPr>
        <w:t xml:space="preserve">государственный суверенитет </w:t>
      </w:r>
      <w:r w:rsidR="00E26D7B">
        <w:rPr>
          <w:rFonts w:ascii="Times New Roman" w:hAnsi="Times New Roman" w:cs="Times New Roman"/>
          <w:sz w:val="28"/>
          <w:szCs w:val="28"/>
        </w:rPr>
        <w:t>Республики Беларусь?</w:t>
      </w:r>
      <w:r w:rsidRPr="00FC5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73A" w:rsidRPr="00FC5849" w:rsidRDefault="009F573A" w:rsidP="00301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849">
        <w:rPr>
          <w:rFonts w:ascii="Times New Roman" w:hAnsi="Times New Roman" w:cs="Times New Roman"/>
          <w:sz w:val="28"/>
          <w:szCs w:val="28"/>
        </w:rPr>
        <w:t xml:space="preserve">2. </w:t>
      </w:r>
      <w:r w:rsidR="00FC5849">
        <w:rPr>
          <w:rFonts w:ascii="Times New Roman" w:hAnsi="Times New Roman" w:cs="Times New Roman"/>
          <w:sz w:val="28"/>
          <w:szCs w:val="28"/>
        </w:rPr>
        <w:t>Подтвердите цитатой утверждение: «В Конституции Республики Беларусь отражен принцип суверенитета белорусского государства»</w:t>
      </w:r>
      <w:r w:rsidR="00D056FD" w:rsidRPr="00FC58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5849" w:rsidRDefault="0051175E" w:rsidP="00301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849">
        <w:rPr>
          <w:rFonts w:ascii="Times New Roman" w:hAnsi="Times New Roman" w:cs="Times New Roman"/>
          <w:sz w:val="28"/>
          <w:szCs w:val="28"/>
        </w:rPr>
        <w:t xml:space="preserve">3. </w:t>
      </w:r>
      <w:r w:rsidR="00FC5849">
        <w:rPr>
          <w:rFonts w:ascii="Times New Roman" w:hAnsi="Times New Roman" w:cs="Times New Roman"/>
          <w:sz w:val="28"/>
          <w:szCs w:val="28"/>
        </w:rPr>
        <w:t>Каким образом в Республике Беларусь реализ</w:t>
      </w:r>
      <w:r w:rsidR="00702E1A">
        <w:rPr>
          <w:rFonts w:ascii="Times New Roman" w:hAnsi="Times New Roman" w:cs="Times New Roman"/>
          <w:sz w:val="28"/>
          <w:szCs w:val="28"/>
        </w:rPr>
        <w:t>уется</w:t>
      </w:r>
      <w:r w:rsidR="00FC5849">
        <w:rPr>
          <w:rFonts w:ascii="Times New Roman" w:hAnsi="Times New Roman" w:cs="Times New Roman"/>
          <w:sz w:val="28"/>
          <w:szCs w:val="28"/>
        </w:rPr>
        <w:t xml:space="preserve"> принцип разделения властей?</w:t>
      </w:r>
    </w:p>
    <w:p w:rsidR="00642EF1" w:rsidRDefault="00FC5849" w:rsidP="00301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849">
        <w:rPr>
          <w:rFonts w:ascii="Times New Roman" w:hAnsi="Times New Roman" w:cs="Times New Roman"/>
          <w:sz w:val="28"/>
          <w:szCs w:val="28"/>
        </w:rPr>
        <w:t>4. </w:t>
      </w:r>
      <w:r w:rsidR="008A7C48">
        <w:rPr>
          <w:rFonts w:ascii="Times New Roman" w:hAnsi="Times New Roman" w:cs="Times New Roman"/>
          <w:sz w:val="28"/>
          <w:szCs w:val="28"/>
        </w:rPr>
        <w:t>Какие особенности исторического развития Беларуси нашли отражение в Государственном гимне Республики Беларусь?</w:t>
      </w:r>
    </w:p>
    <w:p w:rsidR="00FC5849" w:rsidRPr="00FC5849" w:rsidRDefault="00FC5849" w:rsidP="00301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EF1" w:rsidRPr="00FC5849" w:rsidRDefault="00642EF1" w:rsidP="00301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84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C5849">
        <w:rPr>
          <w:rFonts w:ascii="Times New Roman" w:hAnsi="Times New Roman" w:cs="Times New Roman"/>
          <w:b/>
          <w:sz w:val="28"/>
          <w:szCs w:val="28"/>
        </w:rPr>
        <w:t>.</w:t>
      </w:r>
      <w:r w:rsidRPr="00FC5849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4F2BE9" w:rsidRPr="00FC5849">
        <w:rPr>
          <w:rFonts w:ascii="Times New Roman" w:hAnsi="Times New Roman" w:cs="Times New Roman"/>
          <w:b/>
          <w:sz w:val="28"/>
          <w:szCs w:val="28"/>
        </w:rPr>
        <w:t xml:space="preserve">Из </w:t>
      </w:r>
      <w:r w:rsidRPr="00FC5849">
        <w:rPr>
          <w:rFonts w:ascii="Times New Roman" w:hAnsi="Times New Roman" w:cs="Times New Roman"/>
          <w:b/>
          <w:sz w:val="28"/>
          <w:szCs w:val="28"/>
        </w:rPr>
        <w:t>Деклараци</w:t>
      </w:r>
      <w:r w:rsidR="004F2BE9" w:rsidRPr="00FC5849">
        <w:rPr>
          <w:rFonts w:ascii="Times New Roman" w:hAnsi="Times New Roman" w:cs="Times New Roman"/>
          <w:b/>
          <w:sz w:val="28"/>
          <w:szCs w:val="28"/>
        </w:rPr>
        <w:t>и</w:t>
      </w:r>
      <w:r w:rsidRPr="00FC5849">
        <w:rPr>
          <w:rFonts w:ascii="Times New Roman" w:hAnsi="Times New Roman" w:cs="Times New Roman"/>
          <w:b/>
          <w:sz w:val="28"/>
          <w:szCs w:val="28"/>
        </w:rPr>
        <w:t xml:space="preserve"> о государственном суверенитете БССР</w:t>
      </w:r>
      <w:r w:rsidR="00821768" w:rsidRPr="00FC5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768" w:rsidRPr="00FC5849">
        <w:rPr>
          <w:rFonts w:ascii="Times New Roman" w:hAnsi="Times New Roman" w:cs="Times New Roman"/>
          <w:i/>
          <w:sz w:val="28"/>
          <w:szCs w:val="28"/>
        </w:rPr>
        <w:t>(</w:t>
      </w:r>
      <w:r w:rsidRPr="00FC5849">
        <w:rPr>
          <w:rFonts w:ascii="Times New Roman" w:hAnsi="Times New Roman" w:cs="Times New Roman"/>
          <w:i/>
          <w:sz w:val="28"/>
          <w:szCs w:val="28"/>
        </w:rPr>
        <w:t>27 июля 1990 г.</w:t>
      </w:r>
      <w:r w:rsidR="00821768" w:rsidRPr="00FC5849">
        <w:rPr>
          <w:rFonts w:ascii="Times New Roman" w:hAnsi="Times New Roman" w:cs="Times New Roman"/>
          <w:i/>
          <w:sz w:val="28"/>
          <w:szCs w:val="28"/>
        </w:rPr>
        <w:t>):</w:t>
      </w:r>
    </w:p>
    <w:p w:rsidR="00821768" w:rsidRPr="00FC5849" w:rsidRDefault="00FC5849" w:rsidP="00FC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42EF1" w:rsidRPr="00FC5849">
        <w:rPr>
          <w:rFonts w:ascii="Times New Roman" w:hAnsi="Times New Roman" w:cs="Times New Roman"/>
          <w:sz w:val="28"/>
          <w:szCs w:val="28"/>
        </w:rPr>
        <w:t>Верховный Совет Белорусской Советской Социалистической Республики, выражая волю народа Белорусской ССР… торжественно провозглашает полный государственный суверенитет Белорусской ССР как верховенство, самостоятельность и полноту государственной власти республики в границах ее территории, правомочность ее законов, независимость республики во внешних отношениях и заявляет о решительности создать правовое государство</w:t>
      </w:r>
      <w:r w:rsidR="00821768" w:rsidRPr="00FC5849">
        <w:rPr>
          <w:rFonts w:ascii="Times New Roman" w:hAnsi="Times New Roman" w:cs="Times New Roman"/>
          <w:sz w:val="28"/>
          <w:szCs w:val="28"/>
        </w:rPr>
        <w:t>…»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573A" w:rsidRPr="00FC5849" w:rsidRDefault="009F573A" w:rsidP="00301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9D5" w:rsidRPr="00FC5849" w:rsidRDefault="00ED35B1" w:rsidP="00ED35B1">
      <w:pPr>
        <w:pStyle w:val="2"/>
        <w:spacing w:before="0" w:beforeAutospacing="0" w:after="0" w:afterAutospacing="0"/>
        <w:jc w:val="both"/>
        <w:rPr>
          <w:b w:val="0"/>
          <w:i/>
          <w:sz w:val="28"/>
          <w:szCs w:val="28"/>
        </w:rPr>
      </w:pPr>
      <w:r w:rsidRPr="00FC5849">
        <w:rPr>
          <w:sz w:val="28"/>
          <w:szCs w:val="28"/>
          <w:lang w:val="en-US"/>
        </w:rPr>
        <w:t>II</w:t>
      </w:r>
      <w:r w:rsidRPr="00FC5849">
        <w:rPr>
          <w:sz w:val="28"/>
          <w:szCs w:val="28"/>
        </w:rPr>
        <w:t xml:space="preserve">. Из </w:t>
      </w:r>
      <w:r w:rsidR="00E519D5" w:rsidRPr="00FC5849">
        <w:rPr>
          <w:sz w:val="28"/>
          <w:szCs w:val="28"/>
        </w:rPr>
        <w:t>Конституци</w:t>
      </w:r>
      <w:r w:rsidRPr="00FC5849">
        <w:rPr>
          <w:sz w:val="28"/>
          <w:szCs w:val="28"/>
        </w:rPr>
        <w:t>и</w:t>
      </w:r>
      <w:r w:rsidR="00E519D5" w:rsidRPr="00FC5849">
        <w:rPr>
          <w:sz w:val="28"/>
          <w:szCs w:val="28"/>
        </w:rPr>
        <w:t xml:space="preserve"> Республики Беларусь </w:t>
      </w:r>
      <w:r w:rsidR="00E519D5" w:rsidRPr="00FC5849">
        <w:rPr>
          <w:b w:val="0"/>
          <w:i/>
          <w:sz w:val="28"/>
          <w:szCs w:val="28"/>
        </w:rPr>
        <w:t>(</w:t>
      </w:r>
      <w:r w:rsidRPr="00FC5849">
        <w:rPr>
          <w:b w:val="0"/>
          <w:i/>
          <w:sz w:val="28"/>
          <w:szCs w:val="28"/>
        </w:rPr>
        <w:t>в редакции 15.03.2022 г.)</w:t>
      </w:r>
    </w:p>
    <w:p w:rsidR="00E26D7B" w:rsidRPr="00E26D7B" w:rsidRDefault="00E26D7B" w:rsidP="003017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26D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Статья 1. Республика Беларусь – унитарное демократическое социальное правовое государство.</w:t>
      </w:r>
      <w:r w:rsidRPr="00E26D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26D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Республика Беларусь обладает верховенством и полнотой власти на своей территории, самостоятельно осуществляет внутреннюю и внешнюю политику.</w:t>
      </w:r>
      <w:r w:rsidRPr="00E26D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26D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Республика Беларусь защищает свою независимость и территориальную целостность, конституционный строй, обеспечивает законность и правопорядок.</w:t>
      </w:r>
    </w:p>
    <w:p w:rsidR="00E26D7B" w:rsidRPr="00E26D7B" w:rsidRDefault="00E26D7B" w:rsidP="00E26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3. Единственным источником государственной власти и носителем суверенитета в Республике Беларусь является народ. Народ осуществляет свою власть непосредственно, через представительные и иные органы в формах и пределах, определенных Конституцией. </w:t>
      </w:r>
      <w:r w:rsidRPr="00E26D7B">
        <w:rPr>
          <w:rFonts w:ascii="Times New Roman" w:hAnsi="Times New Roman" w:cs="Times New Roman"/>
          <w:sz w:val="28"/>
          <w:szCs w:val="28"/>
        </w:rPr>
        <w:t xml:space="preserve">&lt;…&gt; </w:t>
      </w:r>
    </w:p>
    <w:p w:rsidR="00E26D7B" w:rsidRPr="00E26D7B" w:rsidRDefault="00E26D7B" w:rsidP="003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D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</w:t>
      </w:r>
      <w:r w:rsidRPr="00E26D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атья 6. Государственная власть в Республике Беларусь осуществляется на основе разделения ее на законодательную, исполнительную и судебную. </w:t>
      </w:r>
    </w:p>
    <w:p w:rsidR="00ED35B1" w:rsidRPr="00FC5849" w:rsidRDefault="00073F8F" w:rsidP="00FC58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Статья 79. Президент Республики Беларусь является Главой государства, гарантом Конституции Республики Беларусь, прав и свобод человека и гражданина</w:t>
      </w:r>
      <w:r w:rsidR="00821768"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….</w:t>
      </w:r>
    </w:p>
    <w:p w:rsidR="00ED35B1" w:rsidRPr="00FC5849" w:rsidRDefault="00DC1176" w:rsidP="00FC58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Статья 89</w:t>
      </w: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vertAlign w:val="superscript"/>
        </w:rPr>
        <w:t>1</w:t>
      </w: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 Всебелорусское народное собрание – высший представительный орган народовластия Республики Беларусь, определяющий стратегические направления развития общества и государства, обеспечивающий незыблемость конституционного строя, преемственность поколений и гражданское согласие.</w:t>
      </w:r>
    </w:p>
    <w:p w:rsidR="00ED35B1" w:rsidRPr="00FC5849" w:rsidRDefault="00DC1176" w:rsidP="00FC58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Статья 90. Парламент – Национальное собрание Республики Беларусь является представительным и законодательным органом Республики Беларусь.</w:t>
      </w:r>
      <w:r w:rsidR="00ED35B1"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Парламент состоит из двух палат – Палаты представителей и Совета Республики</w:t>
      </w:r>
      <w:r w:rsidR="00ED35B1"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ED35B1" w:rsidRPr="00FC5849" w:rsidRDefault="00073F8F" w:rsidP="00FC58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Статья 106. Исполнительную власть в Республике Беларусь осуществляет Правительство – Совет Министров Республики Беларусь – центральный орган государственного управления.</w:t>
      </w:r>
      <w:r w:rsidR="00ED35B1"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ED35B1" w:rsidRPr="00FC5849" w:rsidRDefault="00FC4A28" w:rsidP="00FC58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Статья 109. Судебная власть в Республике Беларусь осуществляется судами.</w:t>
      </w:r>
      <w:r w:rsidR="00ED35B1"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Система судов строится на принципах территориальности и специализации</w:t>
      </w:r>
      <w:r w:rsidR="00E26D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…</w:t>
      </w:r>
    </w:p>
    <w:p w:rsidR="00DC1176" w:rsidRDefault="00DC1176" w:rsidP="00301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5849" w:rsidRPr="00FC5849" w:rsidRDefault="00FC5849" w:rsidP="00301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 Государственный гимн Республики Беларусь</w:t>
      </w:r>
    </w:p>
    <w:p w:rsidR="00ED35B1" w:rsidRPr="00FC5849" w:rsidRDefault="00ED35B1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Мы, беларусы – мірныя людзі,</w:t>
      </w:r>
    </w:p>
    <w:p w:rsidR="00ED35B1" w:rsidRPr="00FC5849" w:rsidRDefault="00ED35B1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Сэрцам адданыя роднай зямлі,</w:t>
      </w:r>
    </w:p>
    <w:p w:rsidR="00ED35B1" w:rsidRPr="00FC5849" w:rsidRDefault="00ED35B1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Шчыра сябруем, сілы гартуем</w:t>
      </w:r>
    </w:p>
    <w:p w:rsidR="00ED35B1" w:rsidRPr="00FC5849" w:rsidRDefault="00ED35B1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Мы ў працавітай, вольнай сям’і.</w:t>
      </w:r>
    </w:p>
    <w:p w:rsidR="00ED35B1" w:rsidRPr="00FC5849" w:rsidRDefault="00ED35B1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Слаўся, зямлі нашай светлае імя,</w:t>
      </w:r>
    </w:p>
    <w:p w:rsidR="00ED35B1" w:rsidRPr="00FC5849" w:rsidRDefault="00ED35B1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Слаўся, народаў братэрскі саюз!</w:t>
      </w:r>
    </w:p>
    <w:p w:rsidR="00ED35B1" w:rsidRPr="00FC5849" w:rsidRDefault="00ED35B1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Наша любімая маці-Радзіма,</w:t>
      </w:r>
    </w:p>
    <w:p w:rsidR="00ED35B1" w:rsidRPr="00FC5849" w:rsidRDefault="00ED35B1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Вечна жыві і квітней, Беларусь!</w:t>
      </w:r>
    </w:p>
    <w:p w:rsidR="00ED35B1" w:rsidRPr="00FC5849" w:rsidRDefault="00ED35B1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Разам з братамі мужна вякамі</w:t>
      </w:r>
    </w:p>
    <w:p w:rsidR="00ED35B1" w:rsidRPr="00FC5849" w:rsidRDefault="00ED35B1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Мы баранілі родны парог,</w:t>
      </w:r>
    </w:p>
    <w:p w:rsidR="00ED35B1" w:rsidRPr="00FC5849" w:rsidRDefault="00ED35B1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 бітвах за волю, бітвах за долю</w:t>
      </w:r>
    </w:p>
    <w:p w:rsidR="00ED35B1" w:rsidRPr="00FC5849" w:rsidRDefault="00ED35B1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Свой здабывалі сцяг перамог!</w:t>
      </w:r>
    </w:p>
    <w:p w:rsidR="00ED35B1" w:rsidRPr="00FC5849" w:rsidRDefault="00ED35B1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Слаўся, зямлі нашай светлае імя,</w:t>
      </w:r>
    </w:p>
    <w:p w:rsidR="00ED35B1" w:rsidRPr="00FC5849" w:rsidRDefault="00ED35B1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Слаўся, народаў братэрскі саюз!</w:t>
      </w:r>
    </w:p>
    <w:p w:rsidR="00ED35B1" w:rsidRPr="00FC5849" w:rsidRDefault="00ED35B1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Наша любімая маці-Радзіма,</w:t>
      </w:r>
    </w:p>
    <w:p w:rsidR="00ED35B1" w:rsidRPr="00FC5849" w:rsidRDefault="00ED35B1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Вечна жыві і квітней, Беларусь!</w:t>
      </w:r>
    </w:p>
    <w:p w:rsidR="00814235" w:rsidRPr="00FC5849" w:rsidRDefault="00ED35B1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Дружба народаў – сіла народаў –</w:t>
      </w:r>
    </w:p>
    <w:p w:rsidR="00814235" w:rsidRPr="00FC5849" w:rsidRDefault="00ED35B1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Наш запаветны, сонечны шлях.</w:t>
      </w:r>
      <w:bookmarkStart w:id="0" w:name="_GoBack"/>
      <w:bookmarkEnd w:id="0"/>
    </w:p>
    <w:p w:rsidR="00814235" w:rsidRPr="00FC5849" w:rsidRDefault="00ED35B1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Горда ж узвіся ў ясныя высі,</w:t>
      </w:r>
    </w:p>
    <w:p w:rsidR="00814235" w:rsidRPr="00FC5849" w:rsidRDefault="00ED35B1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Сцяг пераможны – радасці сцяг!</w:t>
      </w:r>
    </w:p>
    <w:p w:rsidR="00814235" w:rsidRPr="00FC5849" w:rsidRDefault="00814235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Слаўся, зямлі нашай светлае імя,</w:t>
      </w:r>
    </w:p>
    <w:p w:rsidR="00814235" w:rsidRPr="00FC5849" w:rsidRDefault="00814235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Слаўся, народаў братэрскі саюз!</w:t>
      </w:r>
    </w:p>
    <w:p w:rsidR="00814235" w:rsidRPr="00FC5849" w:rsidRDefault="00814235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Наша любімая маці-Радзіма,</w:t>
      </w:r>
    </w:p>
    <w:p w:rsidR="00ED35B1" w:rsidRPr="00FC5849" w:rsidRDefault="00814235" w:rsidP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8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Вечна жыві і квітней, Беларусь!</w:t>
      </w:r>
    </w:p>
    <w:p w:rsidR="008A7C48" w:rsidRPr="00FC5849" w:rsidRDefault="008A7C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A7C48" w:rsidRPr="00FC5849" w:rsidSect="0030172C">
      <w:footerReference w:type="default" r:id="rId7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F87" w:rsidRDefault="003C2F87" w:rsidP="00821768">
      <w:pPr>
        <w:spacing w:after="0" w:line="240" w:lineRule="auto"/>
      </w:pPr>
      <w:r>
        <w:separator/>
      </w:r>
    </w:p>
  </w:endnote>
  <w:endnote w:type="continuationSeparator" w:id="0">
    <w:p w:rsidR="003C2F87" w:rsidRDefault="003C2F87" w:rsidP="0082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0600745"/>
      <w:docPartObj>
        <w:docPartGallery w:val="Page Numbers (Bottom of Page)"/>
        <w:docPartUnique/>
      </w:docPartObj>
    </w:sdtPr>
    <w:sdtContent>
      <w:p w:rsidR="00821768" w:rsidRDefault="0082176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E1A">
          <w:rPr>
            <w:noProof/>
          </w:rPr>
          <w:t>2</w:t>
        </w:r>
        <w:r>
          <w:fldChar w:fldCharType="end"/>
        </w:r>
      </w:p>
    </w:sdtContent>
  </w:sdt>
  <w:p w:rsidR="00821768" w:rsidRDefault="0082176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F87" w:rsidRDefault="003C2F87" w:rsidP="00821768">
      <w:pPr>
        <w:spacing w:after="0" w:line="240" w:lineRule="auto"/>
      </w:pPr>
      <w:r>
        <w:separator/>
      </w:r>
    </w:p>
  </w:footnote>
  <w:footnote w:type="continuationSeparator" w:id="0">
    <w:p w:rsidR="003C2F87" w:rsidRDefault="003C2F87" w:rsidP="00821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C0000"/>
    <w:multiLevelType w:val="hybridMultilevel"/>
    <w:tmpl w:val="5BB2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B1613"/>
    <w:multiLevelType w:val="hybridMultilevel"/>
    <w:tmpl w:val="CB68EDDC"/>
    <w:lvl w:ilvl="0" w:tplc="0294569C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3A"/>
    <w:rsid w:val="000106C8"/>
    <w:rsid w:val="00073F8F"/>
    <w:rsid w:val="000A3D7A"/>
    <w:rsid w:val="000C0713"/>
    <w:rsid w:val="000C6F01"/>
    <w:rsid w:val="000F246E"/>
    <w:rsid w:val="0010018D"/>
    <w:rsid w:val="00163653"/>
    <w:rsid w:val="0018520A"/>
    <w:rsid w:val="001E406D"/>
    <w:rsid w:val="002C3877"/>
    <w:rsid w:val="002F3521"/>
    <w:rsid w:val="0030172C"/>
    <w:rsid w:val="003C1DB3"/>
    <w:rsid w:val="003C2F87"/>
    <w:rsid w:val="004309FC"/>
    <w:rsid w:val="00494DEE"/>
    <w:rsid w:val="004F2BE9"/>
    <w:rsid w:val="0051175E"/>
    <w:rsid w:val="00554090"/>
    <w:rsid w:val="00555C9D"/>
    <w:rsid w:val="005F7888"/>
    <w:rsid w:val="00605344"/>
    <w:rsid w:val="00606389"/>
    <w:rsid w:val="00642EF1"/>
    <w:rsid w:val="006E0BB3"/>
    <w:rsid w:val="00702E1A"/>
    <w:rsid w:val="00741EB7"/>
    <w:rsid w:val="00771E4D"/>
    <w:rsid w:val="007F036C"/>
    <w:rsid w:val="0080411C"/>
    <w:rsid w:val="0081016E"/>
    <w:rsid w:val="00814235"/>
    <w:rsid w:val="00821721"/>
    <w:rsid w:val="00821768"/>
    <w:rsid w:val="00855527"/>
    <w:rsid w:val="008A7C48"/>
    <w:rsid w:val="008E0B1E"/>
    <w:rsid w:val="008E34A5"/>
    <w:rsid w:val="008F76E3"/>
    <w:rsid w:val="00963515"/>
    <w:rsid w:val="009660F6"/>
    <w:rsid w:val="009F553B"/>
    <w:rsid w:val="009F573A"/>
    <w:rsid w:val="00A965DC"/>
    <w:rsid w:val="00AE0526"/>
    <w:rsid w:val="00B2324B"/>
    <w:rsid w:val="00B3301B"/>
    <w:rsid w:val="00B41936"/>
    <w:rsid w:val="00B960BF"/>
    <w:rsid w:val="00C773DC"/>
    <w:rsid w:val="00CF5569"/>
    <w:rsid w:val="00D056FD"/>
    <w:rsid w:val="00D06C65"/>
    <w:rsid w:val="00D7243F"/>
    <w:rsid w:val="00DB771A"/>
    <w:rsid w:val="00DC1176"/>
    <w:rsid w:val="00E26D7B"/>
    <w:rsid w:val="00E34E52"/>
    <w:rsid w:val="00E519D5"/>
    <w:rsid w:val="00ED35B1"/>
    <w:rsid w:val="00F0384B"/>
    <w:rsid w:val="00FA1B71"/>
    <w:rsid w:val="00FC4A28"/>
    <w:rsid w:val="00FC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065C"/>
  <w15:docId w15:val="{134E37E1-B591-4373-A308-226A539E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19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5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0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52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E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519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605344"/>
    <w:pPr>
      <w:spacing w:after="160" w:line="259" w:lineRule="auto"/>
      <w:ind w:left="720"/>
      <w:contextualSpacing/>
    </w:pPr>
  </w:style>
  <w:style w:type="character" w:customStyle="1" w:styleId="markedcontent">
    <w:name w:val="markedcontent"/>
    <w:basedOn w:val="a0"/>
    <w:rsid w:val="0018520A"/>
  </w:style>
  <w:style w:type="paragraph" w:styleId="a8">
    <w:name w:val="header"/>
    <w:basedOn w:val="a"/>
    <w:link w:val="a9"/>
    <w:uiPriority w:val="99"/>
    <w:unhideWhenUsed/>
    <w:rsid w:val="00821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1768"/>
  </w:style>
  <w:style w:type="paragraph" w:styleId="aa">
    <w:name w:val="footer"/>
    <w:basedOn w:val="a"/>
    <w:link w:val="ab"/>
    <w:uiPriority w:val="99"/>
    <w:unhideWhenUsed/>
    <w:rsid w:val="00821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1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9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512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36</cp:revision>
  <dcterms:created xsi:type="dcterms:W3CDTF">2023-03-10T14:07:00Z</dcterms:created>
  <dcterms:modified xsi:type="dcterms:W3CDTF">2023-05-21T13:27:00Z</dcterms:modified>
</cp:coreProperties>
</file>