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AE" w:rsidRPr="008D6CA6" w:rsidRDefault="00A42CE5" w:rsidP="006739AE">
      <w:pPr>
        <w:pStyle w:val="a3"/>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СЕМИНАР-ПРАКТИКУМ</w:t>
      </w:r>
      <w:r w:rsidR="0052426E">
        <w:rPr>
          <w:rFonts w:ascii="Times New Roman" w:hAnsi="Times New Roman" w:cs="Times New Roman"/>
          <w:sz w:val="28"/>
          <w:szCs w:val="28"/>
          <w:shd w:val="clear" w:color="auto" w:fill="FFFFFF"/>
        </w:rPr>
        <w:t xml:space="preserve"> </w:t>
      </w:r>
      <w:r w:rsidR="006739AE" w:rsidRPr="008D6CA6">
        <w:rPr>
          <w:rFonts w:ascii="Times New Roman" w:hAnsi="Times New Roman" w:cs="Times New Roman"/>
          <w:sz w:val="28"/>
          <w:szCs w:val="28"/>
        </w:rPr>
        <w:t>«</w:t>
      </w:r>
      <w:r w:rsidR="006739AE">
        <w:rPr>
          <w:rFonts w:ascii="Times New Roman" w:hAnsi="Times New Roman" w:cs="Times New Roman"/>
          <w:sz w:val="28"/>
          <w:szCs w:val="28"/>
          <w:shd w:val="clear" w:color="auto" w:fill="FFFFFF"/>
        </w:rPr>
        <w:t>ФОРМИРОВАНИЕ КОММУНИКАТИВНЫХ УМЕНИЙ МЛАДШИХ ШКОЛЬНИКОВ</w:t>
      </w:r>
      <w:r w:rsidR="006739AE" w:rsidRPr="008D6CA6">
        <w:rPr>
          <w:rFonts w:ascii="Times New Roman" w:hAnsi="Times New Roman" w:cs="Times New Roman"/>
          <w:sz w:val="28"/>
          <w:szCs w:val="28"/>
        </w:rPr>
        <w:t>»</w:t>
      </w:r>
    </w:p>
    <w:p w:rsidR="006739AE" w:rsidRPr="008D6CA6" w:rsidRDefault="006739AE" w:rsidP="006739AE">
      <w:pPr>
        <w:pStyle w:val="a3"/>
        <w:ind w:firstLine="709"/>
        <w:jc w:val="center"/>
        <w:rPr>
          <w:rFonts w:ascii="Times New Roman" w:hAnsi="Times New Roman" w:cs="Times New Roman"/>
          <w:sz w:val="28"/>
          <w:szCs w:val="28"/>
        </w:rPr>
      </w:pPr>
    </w:p>
    <w:p w:rsidR="006739AE" w:rsidRDefault="006739AE" w:rsidP="006739AE">
      <w:pPr>
        <w:pStyle w:val="a3"/>
        <w:ind w:left="4956"/>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Онофрийчук</w:t>
      </w:r>
      <w:proofErr w:type="spellEnd"/>
      <w:r>
        <w:rPr>
          <w:rFonts w:ascii="Times New Roman" w:hAnsi="Times New Roman" w:cs="Times New Roman"/>
          <w:sz w:val="28"/>
          <w:szCs w:val="28"/>
          <w:shd w:val="clear" w:color="auto" w:fill="FFFFFF"/>
        </w:rPr>
        <w:t xml:space="preserve"> Марина Леонидовна</w:t>
      </w:r>
      <w:r w:rsidRPr="008D6CA6">
        <w:rPr>
          <w:rFonts w:ascii="Times New Roman" w:hAnsi="Times New Roman" w:cs="Times New Roman"/>
          <w:sz w:val="28"/>
          <w:szCs w:val="28"/>
          <w:shd w:val="clear" w:color="auto" w:fill="FFFFFF"/>
        </w:rPr>
        <w:t xml:space="preserve">, </w:t>
      </w:r>
    </w:p>
    <w:p w:rsidR="006739AE" w:rsidRPr="008D6CA6" w:rsidRDefault="006739AE" w:rsidP="006739AE">
      <w:pPr>
        <w:pStyle w:val="a3"/>
        <w:ind w:left="4821" w:firstLine="135"/>
        <w:jc w:val="both"/>
        <w:rPr>
          <w:rFonts w:ascii="Times New Roman" w:hAnsi="Times New Roman" w:cs="Times New Roman"/>
          <w:sz w:val="28"/>
          <w:szCs w:val="28"/>
          <w:shd w:val="clear" w:color="auto" w:fill="FFFFFF"/>
        </w:rPr>
      </w:pPr>
      <w:proofErr w:type="gramStart"/>
      <w:r w:rsidRPr="008D6CA6">
        <w:rPr>
          <w:rFonts w:ascii="Times New Roman" w:hAnsi="Times New Roman" w:cs="Times New Roman"/>
          <w:sz w:val="28"/>
          <w:szCs w:val="28"/>
          <w:shd w:val="clear" w:color="auto" w:fill="FFFFFF"/>
        </w:rPr>
        <w:t>учитель</w:t>
      </w:r>
      <w:proofErr w:type="gramEnd"/>
      <w:r w:rsidRPr="008D6CA6">
        <w:rPr>
          <w:rFonts w:ascii="Times New Roman" w:hAnsi="Times New Roman" w:cs="Times New Roman"/>
          <w:sz w:val="28"/>
          <w:szCs w:val="28"/>
          <w:shd w:val="clear" w:color="auto" w:fill="FFFFFF"/>
        </w:rPr>
        <w:t xml:space="preserve"> начальных классов </w:t>
      </w:r>
    </w:p>
    <w:p w:rsidR="006739AE" w:rsidRDefault="006739AE" w:rsidP="006739AE">
      <w:pPr>
        <w:pStyle w:val="a3"/>
        <w:ind w:left="4248" w:firstLine="708"/>
        <w:jc w:val="both"/>
        <w:rPr>
          <w:rFonts w:ascii="Times New Roman" w:hAnsi="Times New Roman" w:cs="Times New Roman"/>
          <w:sz w:val="28"/>
          <w:szCs w:val="28"/>
          <w:shd w:val="clear" w:color="auto" w:fill="FFFFFF"/>
        </w:rPr>
      </w:pPr>
      <w:r w:rsidRPr="008D6CA6">
        <w:rPr>
          <w:rFonts w:ascii="Times New Roman" w:hAnsi="Times New Roman" w:cs="Times New Roman"/>
          <w:sz w:val="28"/>
          <w:szCs w:val="28"/>
          <w:shd w:val="clear" w:color="auto" w:fill="FFFFFF"/>
        </w:rPr>
        <w:t xml:space="preserve">ГУО </w:t>
      </w:r>
      <w:r w:rsidRPr="008D6CA6">
        <w:rPr>
          <w:rFonts w:ascii="Times New Roman" w:hAnsi="Times New Roman" w:cs="Times New Roman"/>
          <w:sz w:val="28"/>
          <w:szCs w:val="28"/>
        </w:rPr>
        <w:t>«</w:t>
      </w:r>
      <w:r w:rsidRPr="008D6CA6">
        <w:rPr>
          <w:rFonts w:ascii="Times New Roman" w:hAnsi="Times New Roman" w:cs="Times New Roman"/>
          <w:sz w:val="28"/>
          <w:szCs w:val="28"/>
          <w:shd w:val="clear" w:color="auto" w:fill="FFFFFF"/>
        </w:rPr>
        <w:t xml:space="preserve">Средняя школа </w:t>
      </w:r>
    </w:p>
    <w:p w:rsidR="006739AE" w:rsidRDefault="006739AE" w:rsidP="006739AE">
      <w:pPr>
        <w:pStyle w:val="a3"/>
        <w:ind w:left="4248" w:firstLine="708"/>
        <w:jc w:val="both"/>
        <w:rPr>
          <w:rFonts w:ascii="Times New Roman" w:hAnsi="Times New Roman" w:cs="Times New Roman"/>
          <w:sz w:val="28"/>
          <w:szCs w:val="28"/>
          <w:shd w:val="clear" w:color="auto" w:fill="FFFFFF"/>
        </w:rPr>
      </w:pPr>
      <w:r w:rsidRPr="008D6CA6">
        <w:rPr>
          <w:rFonts w:ascii="Times New Roman" w:hAnsi="Times New Roman" w:cs="Times New Roman"/>
          <w:sz w:val="28"/>
          <w:szCs w:val="28"/>
          <w:shd w:val="clear" w:color="auto" w:fill="FFFFFF"/>
        </w:rPr>
        <w:t xml:space="preserve">д. </w:t>
      </w:r>
      <w:proofErr w:type="spellStart"/>
      <w:r w:rsidRPr="008D6CA6">
        <w:rPr>
          <w:rFonts w:ascii="Times New Roman" w:hAnsi="Times New Roman" w:cs="Times New Roman"/>
          <w:sz w:val="28"/>
          <w:szCs w:val="28"/>
          <w:shd w:val="clear" w:color="auto" w:fill="FFFFFF"/>
        </w:rPr>
        <w:t>Страдечь</w:t>
      </w:r>
      <w:proofErr w:type="spellEnd"/>
      <w:r w:rsidRPr="008D6CA6">
        <w:rPr>
          <w:rFonts w:ascii="Times New Roman" w:hAnsi="Times New Roman" w:cs="Times New Roman"/>
          <w:sz w:val="28"/>
          <w:szCs w:val="28"/>
          <w:shd w:val="clear" w:color="auto" w:fill="FFFFFF"/>
        </w:rPr>
        <w:t xml:space="preserve"> имени Н.Е. Зайца</w:t>
      </w:r>
      <w:r w:rsidRPr="008D6CA6">
        <w:rPr>
          <w:rFonts w:ascii="Times New Roman" w:hAnsi="Times New Roman" w:cs="Times New Roman"/>
          <w:sz w:val="28"/>
          <w:szCs w:val="28"/>
        </w:rPr>
        <w:t>»</w:t>
      </w:r>
    </w:p>
    <w:p w:rsidR="006739AE" w:rsidRPr="008D6CA6" w:rsidRDefault="006739AE" w:rsidP="006739AE">
      <w:pPr>
        <w:pStyle w:val="a3"/>
        <w:ind w:left="5670"/>
        <w:jc w:val="both"/>
        <w:rPr>
          <w:rFonts w:ascii="Times New Roman" w:hAnsi="Times New Roman" w:cs="Times New Roman"/>
          <w:sz w:val="28"/>
          <w:szCs w:val="28"/>
          <w:shd w:val="clear" w:color="auto" w:fill="FFFFFF"/>
        </w:rPr>
      </w:pPr>
    </w:p>
    <w:p w:rsidR="006739AE" w:rsidRDefault="006739AE" w:rsidP="006739AE">
      <w:pPr>
        <w:pStyle w:val="a3"/>
        <w:ind w:firstLine="709"/>
        <w:jc w:val="both"/>
        <w:rPr>
          <w:rFonts w:ascii="Times New Roman" w:hAnsi="Times New Roman" w:cs="Times New Roman"/>
          <w:sz w:val="28"/>
          <w:szCs w:val="28"/>
        </w:rPr>
      </w:pPr>
      <w:r w:rsidRPr="008D6CA6">
        <w:rPr>
          <w:rFonts w:ascii="Times New Roman" w:hAnsi="Times New Roman" w:cs="Times New Roman"/>
          <w:sz w:val="28"/>
          <w:szCs w:val="28"/>
        </w:rPr>
        <w:t xml:space="preserve">Целевая группа: родители учащихся </w:t>
      </w:r>
      <w:r>
        <w:rPr>
          <w:rFonts w:ascii="Times New Roman" w:hAnsi="Times New Roman" w:cs="Times New Roman"/>
          <w:sz w:val="28"/>
          <w:szCs w:val="28"/>
          <w:lang w:val="en-US"/>
        </w:rPr>
        <w:t>I</w:t>
      </w:r>
      <w:r w:rsidRPr="008D6CA6">
        <w:rPr>
          <w:rFonts w:ascii="Times New Roman" w:hAnsi="Times New Roman" w:cs="Times New Roman"/>
          <w:sz w:val="28"/>
          <w:szCs w:val="28"/>
        </w:rPr>
        <w:t xml:space="preserve"> класса</w:t>
      </w:r>
    </w:p>
    <w:p w:rsidR="006739AE" w:rsidRDefault="006739AE" w:rsidP="006739AE">
      <w:pPr>
        <w:pStyle w:val="a3"/>
        <w:ind w:firstLine="709"/>
        <w:jc w:val="both"/>
        <w:rPr>
          <w:rFonts w:ascii="Times New Roman" w:hAnsi="Times New Roman" w:cs="Times New Roman"/>
          <w:sz w:val="28"/>
          <w:szCs w:val="28"/>
        </w:rPr>
      </w:pPr>
    </w:p>
    <w:p w:rsidR="006739AE" w:rsidRPr="008D6CA6" w:rsidRDefault="006739AE" w:rsidP="006739AE">
      <w:pPr>
        <w:pStyle w:val="a3"/>
        <w:ind w:firstLine="709"/>
        <w:jc w:val="both"/>
        <w:rPr>
          <w:rFonts w:ascii="Times New Roman" w:hAnsi="Times New Roman" w:cs="Times New Roman"/>
          <w:sz w:val="28"/>
          <w:szCs w:val="28"/>
        </w:rPr>
      </w:pPr>
      <w:r w:rsidRPr="009D7221">
        <w:rPr>
          <w:rFonts w:ascii="Times New Roman" w:hAnsi="Times New Roman" w:cs="Times New Roman"/>
          <w:b/>
          <w:sz w:val="28"/>
          <w:szCs w:val="28"/>
        </w:rPr>
        <w:t>Цель</w:t>
      </w:r>
      <w:r w:rsidRPr="008D6CA6">
        <w:rPr>
          <w:rFonts w:ascii="Times New Roman" w:hAnsi="Times New Roman" w:cs="Times New Roman"/>
          <w:sz w:val="28"/>
          <w:szCs w:val="28"/>
        </w:rPr>
        <w:t xml:space="preserve">: </w:t>
      </w:r>
      <w:r>
        <w:rPr>
          <w:rFonts w:ascii="Times New Roman" w:hAnsi="Times New Roman" w:cs="Times New Roman"/>
          <w:sz w:val="28"/>
          <w:szCs w:val="28"/>
        </w:rPr>
        <w:t>расширение представления родителей об общении и его месте в жизни ребёнка.</w:t>
      </w:r>
    </w:p>
    <w:p w:rsidR="006739AE" w:rsidRPr="008A2625" w:rsidRDefault="006739AE" w:rsidP="006739AE">
      <w:pPr>
        <w:pStyle w:val="a3"/>
        <w:ind w:firstLine="709"/>
        <w:jc w:val="both"/>
        <w:rPr>
          <w:rFonts w:ascii="Times New Roman" w:hAnsi="Times New Roman" w:cs="Times New Roman"/>
          <w:sz w:val="28"/>
          <w:szCs w:val="28"/>
        </w:rPr>
      </w:pPr>
      <w:r w:rsidRPr="009D7221">
        <w:rPr>
          <w:rFonts w:ascii="Times New Roman" w:hAnsi="Times New Roman" w:cs="Times New Roman"/>
          <w:b/>
          <w:sz w:val="28"/>
          <w:szCs w:val="28"/>
        </w:rPr>
        <w:t>Задачи</w:t>
      </w:r>
      <w:r w:rsidRPr="008A2625">
        <w:rPr>
          <w:rFonts w:ascii="Times New Roman" w:hAnsi="Times New Roman" w:cs="Times New Roman"/>
          <w:sz w:val="28"/>
          <w:szCs w:val="28"/>
        </w:rPr>
        <w:t>:</w:t>
      </w:r>
    </w:p>
    <w:p w:rsidR="006739AE" w:rsidRDefault="009D7221" w:rsidP="006739AE">
      <w:pPr>
        <w:pStyle w:val="a3"/>
        <w:ind w:firstLine="709"/>
        <w:jc w:val="both"/>
        <w:rPr>
          <w:rFonts w:ascii="Times New Roman" w:hAnsi="Times New Roman" w:cs="Times New Roman"/>
          <w:sz w:val="28"/>
          <w:szCs w:val="28"/>
        </w:rPr>
      </w:pPr>
      <w:r>
        <w:rPr>
          <w:rFonts w:ascii="Times New Roman" w:hAnsi="Times New Roman" w:cs="Times New Roman"/>
          <w:sz w:val="28"/>
          <w:szCs w:val="28"/>
        </w:rPr>
        <w:t>- </w:t>
      </w:r>
      <w:r w:rsidR="006739AE" w:rsidRPr="00FD0E40">
        <w:rPr>
          <w:rFonts w:ascii="Times New Roman" w:hAnsi="Times New Roman" w:cs="Times New Roman"/>
          <w:sz w:val="28"/>
          <w:szCs w:val="28"/>
        </w:rPr>
        <w:t xml:space="preserve">познакомить родителей с </w:t>
      </w:r>
      <w:r w:rsidR="006739AE">
        <w:rPr>
          <w:rFonts w:ascii="Times New Roman" w:hAnsi="Times New Roman" w:cs="Times New Roman"/>
          <w:sz w:val="28"/>
          <w:szCs w:val="28"/>
        </w:rPr>
        <w:t>понятием «коммуникативные умения»</w:t>
      </w:r>
      <w:r w:rsidR="006739AE" w:rsidRPr="00FD0E40">
        <w:rPr>
          <w:rFonts w:ascii="Times New Roman" w:hAnsi="Times New Roman" w:cs="Times New Roman"/>
          <w:sz w:val="28"/>
          <w:szCs w:val="28"/>
        </w:rPr>
        <w:t>;</w:t>
      </w:r>
    </w:p>
    <w:p w:rsidR="006739AE" w:rsidRPr="00FD0E40" w:rsidRDefault="009D7221" w:rsidP="006739AE">
      <w:pPr>
        <w:pStyle w:val="a3"/>
        <w:ind w:firstLine="709"/>
        <w:jc w:val="both"/>
        <w:rPr>
          <w:rFonts w:ascii="Times New Roman" w:hAnsi="Times New Roman" w:cs="Times New Roman"/>
          <w:sz w:val="28"/>
          <w:szCs w:val="28"/>
        </w:rPr>
      </w:pPr>
      <w:r>
        <w:rPr>
          <w:rFonts w:ascii="Times New Roman" w:hAnsi="Times New Roman" w:cs="Times New Roman"/>
          <w:sz w:val="28"/>
          <w:szCs w:val="28"/>
        </w:rPr>
        <w:t>- </w:t>
      </w:r>
      <w:r w:rsidR="006739AE">
        <w:rPr>
          <w:rFonts w:ascii="Times New Roman" w:hAnsi="Times New Roman" w:cs="Times New Roman"/>
          <w:sz w:val="28"/>
          <w:szCs w:val="28"/>
        </w:rPr>
        <w:t>обсудить проблему влияния общения на успехи и неудачи ребёнка;</w:t>
      </w:r>
    </w:p>
    <w:p w:rsidR="006739AE" w:rsidRPr="008A2625" w:rsidRDefault="006739AE" w:rsidP="006739AE">
      <w:pPr>
        <w:pStyle w:val="a3"/>
        <w:ind w:firstLine="709"/>
        <w:jc w:val="both"/>
        <w:rPr>
          <w:rFonts w:ascii="Times New Roman" w:hAnsi="Times New Roman" w:cs="Times New Roman"/>
          <w:sz w:val="28"/>
        </w:rPr>
      </w:pPr>
      <w:r w:rsidRPr="00FD0E40">
        <w:rPr>
          <w:rFonts w:ascii="Times New Roman" w:hAnsi="Times New Roman" w:cs="Times New Roman"/>
          <w:sz w:val="28"/>
          <w:szCs w:val="28"/>
        </w:rPr>
        <w:t>-</w:t>
      </w:r>
      <w:r w:rsidR="009D7221">
        <w:rPr>
          <w:rFonts w:ascii="Times New Roman" w:hAnsi="Times New Roman" w:cs="Times New Roman"/>
          <w:sz w:val="28"/>
          <w:szCs w:val="28"/>
        </w:rPr>
        <w:t> </w:t>
      </w:r>
      <w:r w:rsidR="006F521F">
        <w:rPr>
          <w:rFonts w:ascii="Times New Roman" w:hAnsi="Times New Roman" w:cs="Times New Roman"/>
          <w:sz w:val="28"/>
          <w:szCs w:val="28"/>
        </w:rPr>
        <w:t xml:space="preserve">дать рекомендации родителям о методах и приёмах развития коммуникативных </w:t>
      </w:r>
      <w:r w:rsidR="005014B5">
        <w:rPr>
          <w:rFonts w:ascii="Times New Roman" w:hAnsi="Times New Roman" w:cs="Times New Roman"/>
          <w:sz w:val="28"/>
          <w:szCs w:val="28"/>
        </w:rPr>
        <w:t>умений</w:t>
      </w:r>
      <w:r w:rsidR="006F521F">
        <w:rPr>
          <w:rFonts w:ascii="Times New Roman" w:hAnsi="Times New Roman" w:cs="Times New Roman"/>
          <w:sz w:val="28"/>
          <w:szCs w:val="28"/>
        </w:rPr>
        <w:t xml:space="preserve"> у детей</w:t>
      </w:r>
      <w:r w:rsidRPr="00FD0E40">
        <w:rPr>
          <w:rFonts w:ascii="Times New Roman" w:hAnsi="Times New Roman" w:cs="Times New Roman"/>
          <w:sz w:val="28"/>
          <w:szCs w:val="28"/>
        </w:rPr>
        <w:t>.</w:t>
      </w:r>
    </w:p>
    <w:p w:rsidR="006739AE" w:rsidRPr="009D7221" w:rsidRDefault="006739AE" w:rsidP="006739AE">
      <w:pPr>
        <w:pStyle w:val="a3"/>
        <w:ind w:firstLine="709"/>
        <w:jc w:val="both"/>
        <w:rPr>
          <w:rFonts w:ascii="Times New Roman" w:hAnsi="Times New Roman" w:cs="Times New Roman"/>
          <w:b/>
          <w:sz w:val="28"/>
          <w:szCs w:val="28"/>
        </w:rPr>
      </w:pPr>
      <w:r w:rsidRPr="009D7221">
        <w:rPr>
          <w:rFonts w:ascii="Times New Roman" w:hAnsi="Times New Roman" w:cs="Times New Roman"/>
          <w:b/>
          <w:sz w:val="28"/>
          <w:szCs w:val="28"/>
        </w:rPr>
        <w:t>Вопросы для обсуждения:</w:t>
      </w:r>
    </w:p>
    <w:p w:rsidR="006739AE" w:rsidRDefault="006739AE" w:rsidP="006739AE">
      <w:pPr>
        <w:pStyle w:val="a3"/>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1. </w:t>
      </w:r>
      <w:r w:rsidR="00246B11">
        <w:rPr>
          <w:rFonts w:ascii="Times New Roman" w:hAnsi="Times New Roman" w:cs="Times New Roman"/>
          <w:sz w:val="28"/>
          <w:szCs w:val="28"/>
        </w:rPr>
        <w:t>Коммуникативные умения.</w:t>
      </w:r>
    </w:p>
    <w:p w:rsidR="006739AE" w:rsidRDefault="006739AE" w:rsidP="006739AE">
      <w:pPr>
        <w:pStyle w:val="a3"/>
        <w:ind w:firstLine="709"/>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lang w:eastAsia="en-US"/>
        </w:rPr>
        <w:t xml:space="preserve">2. </w:t>
      </w:r>
      <w:r w:rsidR="00D1793D">
        <w:rPr>
          <w:rFonts w:ascii="Times New Roman" w:hAnsi="Times New Roman" w:cs="Times New Roman"/>
          <w:sz w:val="28"/>
          <w:szCs w:val="28"/>
          <w:lang w:eastAsia="en-US"/>
        </w:rPr>
        <w:t>Как помочь ребёнку преодолеть застенчивость?</w:t>
      </w:r>
    </w:p>
    <w:p w:rsidR="006739AE" w:rsidRDefault="006739AE" w:rsidP="006739A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C4BD0">
        <w:rPr>
          <w:rFonts w:ascii="Times New Roman" w:hAnsi="Times New Roman" w:cs="Times New Roman"/>
          <w:sz w:val="28"/>
          <w:szCs w:val="28"/>
        </w:rPr>
        <w:t>Взаимоотношения со сверстниками.</w:t>
      </w:r>
    </w:p>
    <w:p w:rsidR="003460C8" w:rsidRPr="00347ED7" w:rsidRDefault="006739AE" w:rsidP="003460C8">
      <w:pPr>
        <w:pStyle w:val="a3"/>
        <w:ind w:firstLine="709"/>
        <w:jc w:val="both"/>
        <w:rPr>
          <w:rFonts w:ascii="Times New Roman" w:hAnsi="Times New Roman" w:cs="Times New Roman"/>
          <w:i/>
          <w:sz w:val="28"/>
          <w:szCs w:val="28"/>
        </w:rPr>
      </w:pPr>
      <w:r w:rsidRPr="009D7221">
        <w:rPr>
          <w:rFonts w:ascii="Times New Roman" w:hAnsi="Times New Roman" w:cs="Times New Roman"/>
          <w:b/>
          <w:sz w:val="28"/>
          <w:szCs w:val="28"/>
        </w:rPr>
        <w:t>Подготовительная работа</w:t>
      </w:r>
      <w:r w:rsidRPr="00D73EEE">
        <w:rPr>
          <w:rFonts w:ascii="Times New Roman" w:hAnsi="Times New Roman" w:cs="Times New Roman"/>
          <w:sz w:val="28"/>
          <w:szCs w:val="28"/>
        </w:rPr>
        <w:t>:</w:t>
      </w:r>
      <w:r w:rsidR="009D7221">
        <w:rPr>
          <w:rFonts w:ascii="Times New Roman" w:hAnsi="Times New Roman" w:cs="Times New Roman"/>
          <w:sz w:val="28"/>
          <w:szCs w:val="28"/>
        </w:rPr>
        <w:t xml:space="preserve"> п</w:t>
      </w:r>
      <w:r w:rsidR="003460C8" w:rsidRPr="00347ED7">
        <w:rPr>
          <w:rFonts w:ascii="Times New Roman" w:hAnsi="Times New Roman" w:cs="Times New Roman"/>
          <w:color w:val="000000" w:themeColor="text1"/>
          <w:sz w:val="28"/>
          <w:szCs w:val="28"/>
        </w:rPr>
        <w:t>одготовка памяток для родителей</w:t>
      </w:r>
      <w:r w:rsidR="003460C8">
        <w:rPr>
          <w:rFonts w:ascii="Times New Roman" w:hAnsi="Times New Roman" w:cs="Times New Roman"/>
          <w:color w:val="000000" w:themeColor="text1"/>
          <w:sz w:val="28"/>
          <w:szCs w:val="28"/>
        </w:rPr>
        <w:t>.</w:t>
      </w:r>
    </w:p>
    <w:p w:rsidR="006739AE" w:rsidRDefault="006739AE" w:rsidP="006739AE">
      <w:pPr>
        <w:pStyle w:val="a3"/>
        <w:ind w:firstLine="709"/>
        <w:jc w:val="both"/>
        <w:rPr>
          <w:rFonts w:ascii="Times New Roman" w:hAnsi="Times New Roman" w:cs="Times New Roman"/>
          <w:sz w:val="28"/>
          <w:szCs w:val="28"/>
        </w:rPr>
      </w:pPr>
    </w:p>
    <w:p w:rsidR="006F521F" w:rsidRDefault="006F521F" w:rsidP="00E53DA7">
      <w:pPr>
        <w:pStyle w:val="a3"/>
        <w:tabs>
          <w:tab w:val="center" w:pos="5032"/>
          <w:tab w:val="left" w:pos="7350"/>
        </w:tabs>
        <w:rPr>
          <w:rFonts w:ascii="Times New Roman" w:hAnsi="Times New Roman" w:cs="Times New Roman"/>
          <w:sz w:val="28"/>
          <w:szCs w:val="28"/>
        </w:rPr>
      </w:pPr>
      <w:r>
        <w:rPr>
          <w:rFonts w:ascii="Times New Roman" w:hAnsi="Times New Roman" w:cs="Times New Roman"/>
          <w:sz w:val="28"/>
          <w:szCs w:val="28"/>
        </w:rPr>
        <w:tab/>
        <w:t>Ход мероприятия</w:t>
      </w:r>
      <w:r w:rsidR="009D7221">
        <w:rPr>
          <w:rFonts w:ascii="Times New Roman" w:hAnsi="Times New Roman" w:cs="Times New Roman"/>
          <w:sz w:val="28"/>
          <w:szCs w:val="28"/>
        </w:rPr>
        <w:t>:</w:t>
      </w:r>
      <w:r>
        <w:rPr>
          <w:rFonts w:ascii="Times New Roman" w:hAnsi="Times New Roman" w:cs="Times New Roman"/>
          <w:sz w:val="28"/>
          <w:szCs w:val="28"/>
        </w:rPr>
        <w:tab/>
      </w:r>
    </w:p>
    <w:p w:rsidR="006F521F" w:rsidRDefault="006F521F" w:rsidP="006F521F">
      <w:pPr>
        <w:pStyle w:val="a3"/>
        <w:tabs>
          <w:tab w:val="center" w:pos="5032"/>
          <w:tab w:val="left" w:pos="7350"/>
        </w:tabs>
        <w:ind w:firstLine="709"/>
        <w:rPr>
          <w:rFonts w:ascii="Times New Roman" w:hAnsi="Times New Roman" w:cs="Times New Roman"/>
          <w:sz w:val="28"/>
          <w:szCs w:val="28"/>
        </w:rPr>
      </w:pPr>
    </w:p>
    <w:p w:rsidR="00246B11" w:rsidRDefault="00246B11" w:rsidP="00246B11">
      <w:pPr>
        <w:pStyle w:val="c19"/>
        <w:shd w:val="clear" w:color="auto" w:fill="FFFFFF"/>
        <w:spacing w:before="0" w:beforeAutospacing="0" w:after="0" w:afterAutospacing="0"/>
        <w:jc w:val="right"/>
        <w:rPr>
          <w:rFonts w:ascii="Calibri" w:hAnsi="Calibri"/>
          <w:color w:val="000000"/>
          <w:sz w:val="22"/>
          <w:szCs w:val="22"/>
        </w:rPr>
      </w:pPr>
      <w:r>
        <w:rPr>
          <w:rStyle w:val="c12"/>
          <w:rFonts w:eastAsiaTheme="minorEastAsia"/>
          <w:i/>
          <w:iCs/>
          <w:color w:val="000000"/>
          <w:sz w:val="28"/>
          <w:szCs w:val="28"/>
        </w:rPr>
        <w:t>Всякая ценность имеет цену.</w:t>
      </w:r>
    </w:p>
    <w:p w:rsidR="00246B11" w:rsidRDefault="00246B11" w:rsidP="00246B11">
      <w:pPr>
        <w:pStyle w:val="c19"/>
        <w:shd w:val="clear" w:color="auto" w:fill="FFFFFF"/>
        <w:spacing w:before="0" w:beforeAutospacing="0" w:after="0" w:afterAutospacing="0"/>
        <w:jc w:val="right"/>
        <w:rPr>
          <w:rFonts w:ascii="Calibri" w:hAnsi="Calibri"/>
          <w:color w:val="000000"/>
          <w:sz w:val="22"/>
          <w:szCs w:val="22"/>
        </w:rPr>
      </w:pPr>
      <w:r>
        <w:rPr>
          <w:rStyle w:val="c12"/>
          <w:rFonts w:eastAsiaTheme="minorEastAsia"/>
          <w:i/>
          <w:iCs/>
          <w:color w:val="000000"/>
          <w:sz w:val="28"/>
          <w:szCs w:val="28"/>
        </w:rPr>
        <w:t>Единственное, что бесценно – это человеческое общение.</w:t>
      </w:r>
    </w:p>
    <w:p w:rsidR="00246B11" w:rsidRDefault="00246B11" w:rsidP="00246B11">
      <w:pPr>
        <w:pStyle w:val="c19"/>
        <w:shd w:val="clear" w:color="auto" w:fill="FFFFFF"/>
        <w:spacing w:before="0" w:beforeAutospacing="0" w:after="0" w:afterAutospacing="0"/>
        <w:jc w:val="right"/>
        <w:rPr>
          <w:rStyle w:val="c6"/>
          <w:color w:val="000000"/>
          <w:sz w:val="28"/>
          <w:szCs w:val="28"/>
        </w:rPr>
      </w:pPr>
      <w:r>
        <w:rPr>
          <w:rStyle w:val="c6"/>
          <w:color w:val="000000"/>
          <w:sz w:val="28"/>
          <w:szCs w:val="28"/>
        </w:rPr>
        <w:t>Антуан-де-Сент-Экзюпери</w:t>
      </w:r>
    </w:p>
    <w:p w:rsidR="005014B5" w:rsidRDefault="005014B5" w:rsidP="00246B11">
      <w:pPr>
        <w:pStyle w:val="c19"/>
        <w:shd w:val="clear" w:color="auto" w:fill="FFFFFF"/>
        <w:spacing w:before="0" w:beforeAutospacing="0" w:after="0" w:afterAutospacing="0"/>
        <w:jc w:val="right"/>
        <w:rPr>
          <w:rFonts w:ascii="Calibri" w:hAnsi="Calibri"/>
          <w:color w:val="000000"/>
          <w:sz w:val="22"/>
          <w:szCs w:val="22"/>
        </w:rPr>
      </w:pPr>
    </w:p>
    <w:p w:rsidR="006F521F" w:rsidRPr="006F521F" w:rsidRDefault="006F521F" w:rsidP="006F521F">
      <w:pPr>
        <w:pStyle w:val="a3"/>
        <w:tabs>
          <w:tab w:val="center" w:pos="5032"/>
          <w:tab w:val="left" w:pos="7350"/>
        </w:tabs>
        <w:ind w:firstLine="709"/>
        <w:rPr>
          <w:rFonts w:ascii="Times New Roman" w:hAnsi="Times New Roman" w:cs="Times New Roman"/>
          <w:i/>
          <w:sz w:val="28"/>
          <w:szCs w:val="28"/>
        </w:rPr>
      </w:pPr>
      <w:r w:rsidRPr="006F521F">
        <w:rPr>
          <w:rFonts w:ascii="Times New Roman" w:hAnsi="Times New Roman" w:cs="Times New Roman"/>
          <w:i/>
          <w:sz w:val="28"/>
          <w:szCs w:val="28"/>
        </w:rPr>
        <w:t>Вступительное слово учителя.</w:t>
      </w:r>
    </w:p>
    <w:p w:rsidR="00A42CE5" w:rsidRDefault="00A42CE5" w:rsidP="00A42CE5">
      <w:pPr>
        <w:pStyle w:val="a3"/>
        <w:tabs>
          <w:tab w:val="center" w:pos="5032"/>
          <w:tab w:val="left" w:pos="7350"/>
        </w:tabs>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Здравствуйте, уважаемые </w:t>
      </w:r>
      <w:r w:rsidR="002D3FAF" w:rsidRPr="002D3FAF">
        <w:rPr>
          <w:rStyle w:val="a6"/>
          <w:rFonts w:ascii="Times New Roman" w:hAnsi="Times New Roman" w:cs="Times New Roman"/>
          <w:b w:val="0"/>
          <w:color w:val="111111"/>
          <w:sz w:val="28"/>
          <w:szCs w:val="28"/>
          <w:bdr w:val="none" w:sz="0" w:space="0" w:color="auto" w:frame="1"/>
          <w:shd w:val="clear" w:color="auto" w:fill="FFFFFF"/>
        </w:rPr>
        <w:t>родители</w:t>
      </w:r>
      <w:r w:rsidR="002D3FAF" w:rsidRPr="002D3FAF">
        <w:rPr>
          <w:rFonts w:ascii="Times New Roman" w:hAnsi="Times New Roman" w:cs="Times New Roman"/>
          <w:color w:val="111111"/>
          <w:sz w:val="28"/>
          <w:szCs w:val="28"/>
          <w:shd w:val="clear" w:color="auto" w:fill="FFFFFF"/>
        </w:rPr>
        <w:t>!</w:t>
      </w:r>
      <w:r w:rsidR="002D3FAF">
        <w:rPr>
          <w:rFonts w:ascii="Times New Roman" w:hAnsi="Times New Roman" w:cs="Times New Roman"/>
          <w:color w:val="111111"/>
          <w:sz w:val="28"/>
          <w:szCs w:val="28"/>
          <w:shd w:val="clear" w:color="auto" w:fill="FFFFFF"/>
        </w:rPr>
        <w:t xml:space="preserve"> Я рада приветствовать вас. </w:t>
      </w:r>
      <w:r>
        <w:rPr>
          <w:rFonts w:ascii="Times New Roman" w:hAnsi="Times New Roman" w:cs="Times New Roman"/>
          <w:color w:val="111111"/>
          <w:sz w:val="28"/>
          <w:szCs w:val="28"/>
          <w:shd w:val="clear" w:color="auto" w:fill="FFFFFF"/>
        </w:rPr>
        <w:t xml:space="preserve">Предлагаю </w:t>
      </w:r>
      <w:r w:rsidR="002D3FAF" w:rsidRPr="002D3FAF">
        <w:rPr>
          <w:rFonts w:ascii="Times New Roman" w:hAnsi="Times New Roman" w:cs="Times New Roman"/>
          <w:color w:val="111111"/>
          <w:sz w:val="28"/>
          <w:szCs w:val="28"/>
          <w:shd w:val="clear" w:color="auto" w:fill="FFFFFF"/>
        </w:rPr>
        <w:t>Вам для создан</w:t>
      </w:r>
      <w:r w:rsidR="0052426E">
        <w:rPr>
          <w:rFonts w:ascii="Times New Roman" w:hAnsi="Times New Roman" w:cs="Times New Roman"/>
          <w:color w:val="111111"/>
          <w:sz w:val="28"/>
          <w:szCs w:val="28"/>
          <w:shd w:val="clear" w:color="auto" w:fill="FFFFFF"/>
        </w:rPr>
        <w:t>ия атмосферы доверия и комфорта</w:t>
      </w:r>
      <w:r w:rsidR="002D3FAF" w:rsidRPr="002D3FAF">
        <w:rPr>
          <w:rFonts w:ascii="Times New Roman" w:hAnsi="Times New Roman" w:cs="Times New Roman"/>
          <w:color w:val="111111"/>
          <w:sz w:val="28"/>
          <w:szCs w:val="28"/>
          <w:shd w:val="clear" w:color="auto" w:fill="FFFFFF"/>
        </w:rPr>
        <w:t xml:space="preserve"> настроить себя на </w:t>
      </w:r>
      <w:r w:rsidR="002D3FAF" w:rsidRPr="0052426E">
        <w:rPr>
          <w:rFonts w:ascii="Times New Roman" w:hAnsi="Times New Roman" w:cs="Times New Roman"/>
          <w:sz w:val="28"/>
          <w:szCs w:val="28"/>
          <w:shd w:val="clear" w:color="auto" w:fill="FFFFFF"/>
        </w:rPr>
        <w:t>позитивное сотрудничество</w:t>
      </w:r>
      <w:r w:rsidR="0052426E" w:rsidRPr="0052426E">
        <w:rPr>
          <w:rFonts w:ascii="Times New Roman" w:hAnsi="Times New Roman" w:cs="Times New Roman"/>
          <w:sz w:val="28"/>
          <w:szCs w:val="28"/>
          <w:shd w:val="clear" w:color="auto" w:fill="FFFFFF"/>
        </w:rPr>
        <w:t xml:space="preserve"> и</w:t>
      </w:r>
      <w:r w:rsidR="002D3FAF" w:rsidRPr="0052426E">
        <w:rPr>
          <w:rFonts w:ascii="Times New Roman" w:hAnsi="Times New Roman" w:cs="Times New Roman"/>
          <w:sz w:val="28"/>
          <w:szCs w:val="28"/>
          <w:shd w:val="clear" w:color="auto" w:fill="FFFFFF"/>
        </w:rPr>
        <w:t xml:space="preserve"> провести упражнение-приветствие</w:t>
      </w:r>
      <w:r w:rsidR="0052426E" w:rsidRPr="0052426E">
        <w:rPr>
          <w:rFonts w:ascii="Times New Roman" w:hAnsi="Times New Roman" w:cs="Times New Roman"/>
          <w:sz w:val="28"/>
          <w:szCs w:val="28"/>
          <w:shd w:val="clear" w:color="auto" w:fill="FFFFFF"/>
        </w:rPr>
        <w:t xml:space="preserve"> </w:t>
      </w:r>
      <w:r w:rsidR="002D3FAF" w:rsidRPr="0052426E">
        <w:rPr>
          <w:rFonts w:ascii="Times New Roman" w:hAnsi="Times New Roman" w:cs="Times New Roman"/>
          <w:i/>
          <w:iCs/>
          <w:sz w:val="28"/>
          <w:szCs w:val="28"/>
          <w:bdr w:val="none" w:sz="0" w:space="0" w:color="auto" w:frame="1"/>
          <w:shd w:val="clear" w:color="auto" w:fill="FFFFFF"/>
        </w:rPr>
        <w:t>«Приветик»</w:t>
      </w:r>
      <w:r w:rsidR="002D3FAF" w:rsidRPr="0052426E">
        <w:rPr>
          <w:rFonts w:ascii="Times New Roman" w:hAnsi="Times New Roman" w:cs="Times New Roman"/>
          <w:sz w:val="28"/>
          <w:szCs w:val="28"/>
          <w:shd w:val="clear" w:color="auto" w:fill="FFFFFF"/>
        </w:rPr>
        <w:t>. Давайте передадим друг другу</w:t>
      </w:r>
      <w:r w:rsidR="0052426E" w:rsidRPr="0052426E">
        <w:rPr>
          <w:rFonts w:ascii="Times New Roman" w:hAnsi="Times New Roman" w:cs="Times New Roman"/>
          <w:sz w:val="28"/>
          <w:szCs w:val="28"/>
          <w:shd w:val="clear" w:color="auto" w:fill="FFFFFF"/>
        </w:rPr>
        <w:t xml:space="preserve"> </w:t>
      </w:r>
      <w:r w:rsidR="002D3FAF" w:rsidRPr="0052426E">
        <w:rPr>
          <w:rFonts w:ascii="Times New Roman" w:hAnsi="Times New Roman" w:cs="Times New Roman"/>
          <w:i/>
          <w:iCs/>
          <w:sz w:val="28"/>
          <w:szCs w:val="28"/>
          <w:bdr w:val="none" w:sz="0" w:space="0" w:color="auto" w:frame="1"/>
          <w:shd w:val="clear" w:color="auto" w:fill="FFFFFF"/>
        </w:rPr>
        <w:t>«приветик»</w:t>
      </w:r>
      <w:r w:rsidR="0052426E">
        <w:rPr>
          <w:rFonts w:ascii="Times New Roman" w:hAnsi="Times New Roman" w:cs="Times New Roman"/>
          <w:i/>
          <w:iCs/>
          <w:color w:val="111111"/>
          <w:sz w:val="28"/>
          <w:szCs w:val="28"/>
          <w:bdr w:val="none" w:sz="0" w:space="0" w:color="auto" w:frame="1"/>
          <w:shd w:val="clear" w:color="auto" w:fill="FFFFFF"/>
        </w:rPr>
        <w:t xml:space="preserve"> </w:t>
      </w:r>
      <w:r w:rsidR="002D3FAF" w:rsidRPr="002D3FAF">
        <w:rPr>
          <w:rFonts w:ascii="Times New Roman" w:hAnsi="Times New Roman" w:cs="Times New Roman"/>
          <w:color w:val="111111"/>
          <w:sz w:val="28"/>
          <w:szCs w:val="28"/>
          <w:shd w:val="clear" w:color="auto" w:fill="FFFFFF"/>
        </w:rPr>
        <w:t>легким пожатием рук. При этом не нужно ничего говорить, а только взглядом проследить за тем как</w:t>
      </w:r>
      <w:r w:rsidR="0052426E">
        <w:rPr>
          <w:rFonts w:ascii="Times New Roman" w:hAnsi="Times New Roman" w:cs="Times New Roman"/>
          <w:color w:val="111111"/>
          <w:sz w:val="28"/>
          <w:szCs w:val="28"/>
          <w:shd w:val="clear" w:color="auto" w:fill="FFFFFF"/>
        </w:rPr>
        <w:t xml:space="preserve"> </w:t>
      </w:r>
      <w:r w:rsidR="002D3FAF" w:rsidRPr="0052426E">
        <w:rPr>
          <w:rFonts w:ascii="Times New Roman" w:hAnsi="Times New Roman" w:cs="Times New Roman"/>
          <w:i/>
          <w:iCs/>
          <w:sz w:val="28"/>
          <w:szCs w:val="28"/>
          <w:bdr w:val="none" w:sz="0" w:space="0" w:color="auto" w:frame="1"/>
          <w:shd w:val="clear" w:color="auto" w:fill="FFFFFF"/>
        </w:rPr>
        <w:t>«приветик»</w:t>
      </w:r>
      <w:r w:rsidR="0052426E">
        <w:rPr>
          <w:rFonts w:ascii="Times New Roman" w:hAnsi="Times New Roman" w:cs="Times New Roman"/>
          <w:i/>
          <w:iCs/>
          <w:color w:val="111111"/>
          <w:sz w:val="28"/>
          <w:szCs w:val="28"/>
          <w:bdr w:val="none" w:sz="0" w:space="0" w:color="auto" w:frame="1"/>
          <w:shd w:val="clear" w:color="auto" w:fill="FFFFFF"/>
        </w:rPr>
        <w:t xml:space="preserve"> </w:t>
      </w:r>
      <w:r w:rsidR="002D3FAF" w:rsidRPr="002D3FAF">
        <w:rPr>
          <w:rFonts w:ascii="Times New Roman" w:hAnsi="Times New Roman" w:cs="Times New Roman"/>
          <w:color w:val="111111"/>
          <w:sz w:val="28"/>
          <w:szCs w:val="28"/>
          <w:shd w:val="clear" w:color="auto" w:fill="FFFFFF"/>
        </w:rPr>
        <w:t>движется по кругу. Я передаю свой теплый дружеский приветик соседу слева …. Ну, вот и вернулся ко мне ваш сердечный приветик с теплыми дружескими пожеланиями. И я надеюсь, что сегодня он сплотит нас, и наша встреча будет плодотворной.</w:t>
      </w:r>
    </w:p>
    <w:p w:rsidR="00EE4E75" w:rsidRDefault="00A42CE5" w:rsidP="009B20FC">
      <w:pPr>
        <w:pStyle w:val="a3"/>
        <w:tabs>
          <w:tab w:val="center" w:pos="5032"/>
          <w:tab w:val="left" w:pos="7350"/>
        </w:tabs>
        <w:ind w:firstLine="709"/>
        <w:jc w:val="both"/>
        <w:rPr>
          <w:rFonts w:ascii="Times New Roman" w:hAnsi="Times New Roman" w:cs="Times New Roman"/>
          <w:sz w:val="28"/>
          <w:szCs w:val="28"/>
        </w:rPr>
      </w:pPr>
      <w:r w:rsidRPr="00A42CE5">
        <w:rPr>
          <w:rFonts w:ascii="Times New Roman" w:hAnsi="Times New Roman" w:cs="Times New Roman"/>
          <w:sz w:val="28"/>
          <w:szCs w:val="28"/>
        </w:rPr>
        <w:t xml:space="preserve">В двадцать первом веке мы столкнулись с новыми переменами. </w:t>
      </w:r>
      <w:r w:rsidR="009B20FC" w:rsidRPr="00A42CE5">
        <w:rPr>
          <w:rFonts w:ascii="Times New Roman" w:hAnsi="Times New Roman" w:cs="Times New Roman"/>
          <w:sz w:val="28"/>
          <w:szCs w:val="28"/>
        </w:rPr>
        <w:t>Активно</w:t>
      </w:r>
      <w:r w:rsidR="0052426E">
        <w:rPr>
          <w:rFonts w:ascii="Times New Roman" w:hAnsi="Times New Roman" w:cs="Times New Roman"/>
          <w:sz w:val="28"/>
          <w:szCs w:val="28"/>
        </w:rPr>
        <w:t xml:space="preserve"> </w:t>
      </w:r>
      <w:r w:rsidR="009B20FC" w:rsidRPr="00A42CE5">
        <w:rPr>
          <w:rFonts w:ascii="Times New Roman" w:hAnsi="Times New Roman" w:cs="Times New Roman"/>
          <w:sz w:val="28"/>
          <w:szCs w:val="28"/>
        </w:rPr>
        <w:t xml:space="preserve">развивается наука и техника, создаются все новые и новые технологии. </w:t>
      </w:r>
      <w:r w:rsidRPr="00A42CE5">
        <w:rPr>
          <w:rFonts w:ascii="Times New Roman" w:hAnsi="Times New Roman" w:cs="Times New Roman"/>
          <w:sz w:val="28"/>
          <w:szCs w:val="28"/>
        </w:rPr>
        <w:t>С</w:t>
      </w:r>
      <w:r w:rsidR="0052426E">
        <w:rPr>
          <w:rFonts w:ascii="Times New Roman" w:hAnsi="Times New Roman" w:cs="Times New Roman"/>
          <w:sz w:val="28"/>
          <w:szCs w:val="28"/>
        </w:rPr>
        <w:t xml:space="preserve"> появлением популярных </w:t>
      </w:r>
      <w:proofErr w:type="spellStart"/>
      <w:r w:rsidR="0052426E">
        <w:rPr>
          <w:rFonts w:ascii="Times New Roman" w:hAnsi="Times New Roman" w:cs="Times New Roman"/>
          <w:sz w:val="28"/>
          <w:szCs w:val="28"/>
        </w:rPr>
        <w:t>соцсетей</w:t>
      </w:r>
      <w:proofErr w:type="spellEnd"/>
      <w:r w:rsidRPr="00A42CE5">
        <w:rPr>
          <w:rFonts w:ascii="Times New Roman" w:hAnsi="Times New Roman" w:cs="Times New Roman"/>
          <w:sz w:val="28"/>
          <w:szCs w:val="28"/>
        </w:rPr>
        <w:t xml:space="preserve"> привычные навыки общения между людьми изменились и</w:t>
      </w:r>
      <w:r w:rsidR="009B20FC">
        <w:rPr>
          <w:rFonts w:ascii="Times New Roman" w:hAnsi="Times New Roman" w:cs="Times New Roman"/>
          <w:sz w:val="28"/>
          <w:szCs w:val="28"/>
        </w:rPr>
        <w:t>,</w:t>
      </w:r>
      <w:r w:rsidRPr="00A42CE5">
        <w:rPr>
          <w:rFonts w:ascii="Times New Roman" w:hAnsi="Times New Roman" w:cs="Times New Roman"/>
          <w:sz w:val="28"/>
          <w:szCs w:val="28"/>
        </w:rPr>
        <w:t xml:space="preserve"> похоже</w:t>
      </w:r>
      <w:r w:rsidR="009B20FC">
        <w:rPr>
          <w:rFonts w:ascii="Times New Roman" w:hAnsi="Times New Roman" w:cs="Times New Roman"/>
          <w:sz w:val="28"/>
          <w:szCs w:val="28"/>
        </w:rPr>
        <w:t xml:space="preserve">, необратимо. </w:t>
      </w:r>
      <w:r w:rsidR="009B20FC" w:rsidRPr="009B20FC">
        <w:rPr>
          <w:rFonts w:ascii="Times New Roman" w:hAnsi="Times New Roman" w:cs="Times New Roman"/>
          <w:sz w:val="28"/>
          <w:szCs w:val="28"/>
        </w:rPr>
        <w:t xml:space="preserve">Среди примеров негативного влияния социальных </w:t>
      </w:r>
      <w:r w:rsidR="009B20FC">
        <w:rPr>
          <w:rFonts w:ascii="Times New Roman" w:hAnsi="Times New Roman" w:cs="Times New Roman"/>
          <w:sz w:val="28"/>
          <w:szCs w:val="28"/>
        </w:rPr>
        <w:t>сетей на человека отметим: с</w:t>
      </w:r>
      <w:r w:rsidR="009B20FC" w:rsidRPr="009B20FC">
        <w:rPr>
          <w:rFonts w:ascii="Times New Roman" w:hAnsi="Times New Roman" w:cs="Times New Roman"/>
          <w:sz w:val="28"/>
          <w:szCs w:val="28"/>
        </w:rPr>
        <w:t>нижени</w:t>
      </w:r>
      <w:r w:rsidR="009B20FC">
        <w:rPr>
          <w:rFonts w:ascii="Times New Roman" w:hAnsi="Times New Roman" w:cs="Times New Roman"/>
          <w:sz w:val="28"/>
          <w:szCs w:val="28"/>
        </w:rPr>
        <w:t xml:space="preserve">е </w:t>
      </w:r>
      <w:r w:rsidR="009B20FC" w:rsidRPr="00B41964">
        <w:rPr>
          <w:rFonts w:ascii="Times New Roman" w:hAnsi="Times New Roman" w:cs="Times New Roman"/>
          <w:sz w:val="28"/>
          <w:szCs w:val="28"/>
        </w:rPr>
        <w:t>качества межличностн</w:t>
      </w:r>
      <w:r w:rsidR="00B41964" w:rsidRPr="00B41964">
        <w:rPr>
          <w:rFonts w:ascii="Times New Roman" w:hAnsi="Times New Roman" w:cs="Times New Roman"/>
          <w:sz w:val="28"/>
          <w:szCs w:val="28"/>
        </w:rPr>
        <w:t>ых</w:t>
      </w:r>
      <w:r w:rsidR="009B20FC" w:rsidRPr="00B41964">
        <w:rPr>
          <w:rFonts w:ascii="Times New Roman" w:hAnsi="Times New Roman" w:cs="Times New Roman"/>
          <w:sz w:val="28"/>
          <w:szCs w:val="28"/>
        </w:rPr>
        <w:t xml:space="preserve"> связ</w:t>
      </w:r>
      <w:r w:rsidR="00B41964" w:rsidRPr="00B41964">
        <w:rPr>
          <w:rFonts w:ascii="Times New Roman" w:hAnsi="Times New Roman" w:cs="Times New Roman"/>
          <w:sz w:val="28"/>
          <w:szCs w:val="28"/>
        </w:rPr>
        <w:t>ей</w:t>
      </w:r>
      <w:r w:rsidR="009B20FC" w:rsidRPr="00B41964">
        <w:rPr>
          <w:rFonts w:ascii="Times New Roman" w:hAnsi="Times New Roman" w:cs="Times New Roman"/>
          <w:sz w:val="28"/>
          <w:szCs w:val="28"/>
        </w:rPr>
        <w:t xml:space="preserve">; </w:t>
      </w:r>
      <w:r w:rsidR="00B41964" w:rsidRPr="00B41964">
        <w:rPr>
          <w:rFonts w:ascii="Times New Roman" w:hAnsi="Times New Roman" w:cs="Times New Roman"/>
          <w:sz w:val="28"/>
          <w:szCs w:val="28"/>
        </w:rPr>
        <w:t xml:space="preserve">сокращение живого общения; </w:t>
      </w:r>
      <w:r w:rsidR="009B20FC" w:rsidRPr="00B41964">
        <w:rPr>
          <w:rFonts w:ascii="Times New Roman" w:hAnsi="Times New Roman" w:cs="Times New Roman"/>
          <w:sz w:val="28"/>
          <w:szCs w:val="28"/>
        </w:rPr>
        <w:t xml:space="preserve">обнищание </w:t>
      </w:r>
      <w:r w:rsidR="009B20FC" w:rsidRPr="00B41964">
        <w:rPr>
          <w:rFonts w:ascii="Times New Roman" w:hAnsi="Times New Roman" w:cs="Times New Roman"/>
          <w:sz w:val="28"/>
          <w:szCs w:val="28"/>
        </w:rPr>
        <w:lastRenderedPageBreak/>
        <w:t xml:space="preserve">языка. </w:t>
      </w:r>
      <w:r w:rsidRPr="00B41964">
        <w:rPr>
          <w:rFonts w:ascii="Times New Roman" w:hAnsi="Times New Roman" w:cs="Times New Roman"/>
          <w:sz w:val="28"/>
          <w:szCs w:val="28"/>
        </w:rPr>
        <w:t>Сейчас мы можем наблюдат</w:t>
      </w:r>
      <w:r w:rsidR="009B20FC" w:rsidRPr="00B41964">
        <w:rPr>
          <w:rFonts w:ascii="Times New Roman" w:hAnsi="Times New Roman" w:cs="Times New Roman"/>
          <w:sz w:val="28"/>
          <w:szCs w:val="28"/>
        </w:rPr>
        <w:t>ь, что людям трудно вести диалог</w:t>
      </w:r>
      <w:r w:rsidRPr="00B41964">
        <w:rPr>
          <w:rFonts w:ascii="Times New Roman" w:hAnsi="Times New Roman" w:cs="Times New Roman"/>
          <w:sz w:val="28"/>
          <w:szCs w:val="28"/>
        </w:rPr>
        <w:t>. Все трудности в общение начинаются</w:t>
      </w:r>
      <w:r w:rsidR="0052426E" w:rsidRPr="00B41964">
        <w:rPr>
          <w:rFonts w:ascii="Times New Roman" w:hAnsi="Times New Roman" w:cs="Times New Roman"/>
          <w:sz w:val="28"/>
          <w:szCs w:val="28"/>
        </w:rPr>
        <w:t xml:space="preserve"> </w:t>
      </w:r>
      <w:r w:rsidRPr="00B41964">
        <w:rPr>
          <w:rFonts w:ascii="Times New Roman" w:hAnsi="Times New Roman" w:cs="Times New Roman"/>
          <w:sz w:val="28"/>
          <w:szCs w:val="28"/>
        </w:rPr>
        <w:t>еще с детства, большинство детей в школах не могут взаимодействовать в</w:t>
      </w:r>
      <w:r w:rsidR="0052426E" w:rsidRPr="00B41964">
        <w:rPr>
          <w:rFonts w:ascii="Times New Roman" w:hAnsi="Times New Roman" w:cs="Times New Roman"/>
          <w:sz w:val="28"/>
          <w:szCs w:val="28"/>
        </w:rPr>
        <w:t xml:space="preserve"> </w:t>
      </w:r>
      <w:r w:rsidRPr="00B41964">
        <w:rPr>
          <w:rFonts w:ascii="Times New Roman" w:hAnsi="Times New Roman" w:cs="Times New Roman"/>
          <w:sz w:val="28"/>
          <w:szCs w:val="28"/>
        </w:rPr>
        <w:t>спонтанных группах или выстроить простой диалог. Подобные проблемы в</w:t>
      </w:r>
      <w:r w:rsidR="0052426E" w:rsidRPr="00B41964">
        <w:rPr>
          <w:rFonts w:ascii="Times New Roman" w:hAnsi="Times New Roman" w:cs="Times New Roman"/>
          <w:sz w:val="28"/>
          <w:szCs w:val="28"/>
        </w:rPr>
        <w:t xml:space="preserve"> </w:t>
      </w:r>
      <w:r w:rsidRPr="00B41964">
        <w:rPr>
          <w:rFonts w:ascii="Times New Roman" w:hAnsi="Times New Roman" w:cs="Times New Roman"/>
          <w:sz w:val="28"/>
          <w:szCs w:val="28"/>
        </w:rPr>
        <w:t xml:space="preserve">основном связаны с недостаточным уровнем </w:t>
      </w:r>
      <w:proofErr w:type="spellStart"/>
      <w:r w:rsidRPr="00B41964">
        <w:rPr>
          <w:rFonts w:ascii="Times New Roman" w:hAnsi="Times New Roman" w:cs="Times New Roman"/>
          <w:sz w:val="28"/>
          <w:szCs w:val="28"/>
        </w:rPr>
        <w:t>сформированности</w:t>
      </w:r>
      <w:proofErr w:type="spellEnd"/>
      <w:r w:rsidRPr="00B41964">
        <w:rPr>
          <w:rFonts w:ascii="Times New Roman" w:hAnsi="Times New Roman" w:cs="Times New Roman"/>
          <w:sz w:val="28"/>
          <w:szCs w:val="28"/>
        </w:rPr>
        <w:t xml:space="preserve"> у детей</w:t>
      </w:r>
      <w:r w:rsidR="0052426E" w:rsidRPr="00B41964">
        <w:rPr>
          <w:rFonts w:ascii="Times New Roman" w:hAnsi="Times New Roman" w:cs="Times New Roman"/>
          <w:sz w:val="28"/>
          <w:szCs w:val="28"/>
        </w:rPr>
        <w:t xml:space="preserve"> </w:t>
      </w:r>
      <w:r w:rsidRPr="00B41964">
        <w:rPr>
          <w:rFonts w:ascii="Times New Roman" w:hAnsi="Times New Roman" w:cs="Times New Roman"/>
          <w:sz w:val="28"/>
          <w:szCs w:val="28"/>
        </w:rPr>
        <w:t>коммуникативных умений.</w:t>
      </w:r>
    </w:p>
    <w:p w:rsidR="00EE4E75" w:rsidRPr="00B377A3" w:rsidRDefault="00EE4E75" w:rsidP="009B20FC">
      <w:pPr>
        <w:pStyle w:val="a3"/>
        <w:tabs>
          <w:tab w:val="center" w:pos="5032"/>
          <w:tab w:val="left" w:pos="7350"/>
        </w:tabs>
        <w:ind w:firstLine="709"/>
        <w:jc w:val="both"/>
        <w:rPr>
          <w:rFonts w:ascii="Times New Roman" w:hAnsi="Times New Roman" w:cs="Times New Roman"/>
          <w:i/>
          <w:sz w:val="28"/>
          <w:szCs w:val="28"/>
        </w:rPr>
      </w:pPr>
      <w:r>
        <w:rPr>
          <w:rFonts w:ascii="Times New Roman" w:hAnsi="Times New Roman" w:cs="Times New Roman"/>
          <w:sz w:val="28"/>
          <w:szCs w:val="28"/>
        </w:rPr>
        <w:t xml:space="preserve">Предлагаю Вам, уважаемые родители, посмотреть небольшой </w:t>
      </w:r>
      <w:r w:rsidR="00C6334F">
        <w:rPr>
          <w:rFonts w:ascii="Times New Roman" w:hAnsi="Times New Roman" w:cs="Times New Roman"/>
          <w:sz w:val="28"/>
          <w:szCs w:val="28"/>
        </w:rPr>
        <w:t xml:space="preserve">мультфильм «Родители, поговорите со мной!», </w:t>
      </w:r>
      <w:r w:rsidR="00957DB9">
        <w:rPr>
          <w:rFonts w:ascii="Times New Roman" w:hAnsi="Times New Roman" w:cs="Times New Roman"/>
          <w:sz w:val="28"/>
          <w:szCs w:val="28"/>
        </w:rPr>
        <w:t>а</w:t>
      </w:r>
      <w:r w:rsidR="00C6334F" w:rsidRPr="00957DB9">
        <w:rPr>
          <w:rFonts w:ascii="Times New Roman" w:hAnsi="Times New Roman" w:cs="Times New Roman"/>
          <w:sz w:val="28"/>
          <w:szCs w:val="28"/>
        </w:rPr>
        <w:t>втор</w:t>
      </w:r>
      <w:r w:rsidR="00957DB9">
        <w:rPr>
          <w:rFonts w:ascii="Times New Roman" w:hAnsi="Times New Roman" w:cs="Times New Roman"/>
          <w:sz w:val="28"/>
          <w:szCs w:val="28"/>
        </w:rPr>
        <w:t xml:space="preserve"> которого</w:t>
      </w:r>
      <w:r w:rsidR="00C6334F" w:rsidRPr="00957DB9">
        <w:rPr>
          <w:rFonts w:ascii="Times New Roman" w:hAnsi="Times New Roman" w:cs="Times New Roman"/>
          <w:sz w:val="28"/>
          <w:szCs w:val="28"/>
        </w:rPr>
        <w:t xml:space="preserve"> обращается к взрослым, которые все реже «выныривают» из смартфонов и планшетов. </w:t>
      </w:r>
      <w:r w:rsidR="00C6334F" w:rsidRPr="00B377A3">
        <w:rPr>
          <w:rFonts w:ascii="Times New Roman" w:hAnsi="Times New Roman" w:cs="Times New Roman"/>
          <w:i/>
          <w:sz w:val="28"/>
          <w:szCs w:val="28"/>
        </w:rPr>
        <w:t>(</w:t>
      </w:r>
      <w:r w:rsidR="00B377A3" w:rsidRPr="00B377A3">
        <w:rPr>
          <w:rFonts w:ascii="Times New Roman" w:hAnsi="Times New Roman" w:cs="Times New Roman"/>
          <w:i/>
          <w:sz w:val="28"/>
          <w:szCs w:val="28"/>
        </w:rPr>
        <w:t>Просмотр мультфильма «Родители, поговорите со мной!»,</w:t>
      </w:r>
      <w:r w:rsidR="00B377A3">
        <w:rPr>
          <w:rFonts w:ascii="Times New Roman" w:hAnsi="Times New Roman" w:cs="Times New Roman"/>
          <w:i/>
          <w:sz w:val="28"/>
          <w:szCs w:val="28"/>
        </w:rPr>
        <w:t xml:space="preserve"> д</w:t>
      </w:r>
      <w:r w:rsidR="00B377A3" w:rsidRPr="00827AF1">
        <w:rPr>
          <w:rFonts w:ascii="Times New Roman" w:hAnsi="Times New Roman" w:cs="Times New Roman"/>
          <w:i/>
          <w:kern w:val="36"/>
          <w:sz w:val="28"/>
          <w:szCs w:val="28"/>
        </w:rPr>
        <w:t>оступ по ссылке</w:t>
      </w:r>
      <w:r w:rsidR="00DF72CB">
        <w:rPr>
          <w:rFonts w:ascii="Times New Roman" w:hAnsi="Times New Roman" w:cs="Times New Roman"/>
          <w:i/>
          <w:kern w:val="36"/>
          <w:sz w:val="28"/>
          <w:szCs w:val="28"/>
        </w:rPr>
        <w:t>:</w:t>
      </w:r>
      <w:r w:rsidR="00DF72CB" w:rsidRPr="00DF72CB">
        <w:t xml:space="preserve"> </w:t>
      </w:r>
      <w:r w:rsidR="00DF72CB" w:rsidRPr="00DF72CB">
        <w:rPr>
          <w:rFonts w:ascii="Times New Roman" w:hAnsi="Times New Roman" w:cs="Times New Roman"/>
          <w:i/>
          <w:kern w:val="36"/>
          <w:sz w:val="28"/>
          <w:szCs w:val="28"/>
        </w:rPr>
        <w:t>https://yandex.by/video/preview/8141913306505580623</w:t>
      </w:r>
      <w:r w:rsidR="00C6334F" w:rsidRPr="00B377A3">
        <w:rPr>
          <w:rFonts w:ascii="Times New Roman" w:hAnsi="Times New Roman" w:cs="Times New Roman"/>
          <w:i/>
          <w:sz w:val="28"/>
          <w:szCs w:val="28"/>
        </w:rPr>
        <w:t>).</w:t>
      </w:r>
    </w:p>
    <w:p w:rsidR="00EE4E75" w:rsidRDefault="00EE4E75" w:rsidP="00957DB9">
      <w:pPr>
        <w:pStyle w:val="a3"/>
        <w:tabs>
          <w:tab w:val="center" w:pos="5032"/>
          <w:tab w:val="left" w:pos="7350"/>
        </w:tabs>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мы с Вами поговорим о коммуникативных умениях детей. </w:t>
      </w:r>
      <w:r w:rsidRPr="00B41964">
        <w:rPr>
          <w:rFonts w:ascii="Times New Roman" w:hAnsi="Times New Roman" w:cs="Times New Roman"/>
          <w:sz w:val="28"/>
          <w:szCs w:val="28"/>
        </w:rPr>
        <w:t>Это и будет тем</w:t>
      </w:r>
      <w:r w:rsidR="00B41964" w:rsidRPr="00B41964">
        <w:rPr>
          <w:rFonts w:ascii="Times New Roman" w:hAnsi="Times New Roman" w:cs="Times New Roman"/>
          <w:sz w:val="28"/>
          <w:szCs w:val="28"/>
        </w:rPr>
        <w:t xml:space="preserve">ой </w:t>
      </w:r>
      <w:r w:rsidRPr="00B41964">
        <w:rPr>
          <w:rFonts w:ascii="Times New Roman" w:hAnsi="Times New Roman" w:cs="Times New Roman"/>
          <w:sz w:val="28"/>
          <w:szCs w:val="28"/>
        </w:rPr>
        <w:t>нашего Родительского университета.</w:t>
      </w:r>
    </w:p>
    <w:p w:rsidR="009B2781" w:rsidRDefault="00B1672B" w:rsidP="009B2781">
      <w:pPr>
        <w:pStyle w:val="a3"/>
        <w:ind w:firstLine="709"/>
        <w:jc w:val="both"/>
        <w:rPr>
          <w:rFonts w:ascii="Times New Roman" w:hAnsi="Times New Roman" w:cs="Times New Roman"/>
          <w:i/>
          <w:sz w:val="28"/>
          <w:szCs w:val="28"/>
          <w:lang w:eastAsia="en-US"/>
        </w:rPr>
      </w:pPr>
      <w:r w:rsidRPr="006D610E">
        <w:rPr>
          <w:rFonts w:ascii="Times New Roman" w:hAnsi="Times New Roman" w:cs="Times New Roman"/>
          <w:i/>
          <w:sz w:val="28"/>
          <w:szCs w:val="28"/>
        </w:rPr>
        <w:t xml:space="preserve">Обсуждение вопроса </w:t>
      </w:r>
      <w:r w:rsidRPr="006D610E">
        <w:rPr>
          <w:rFonts w:ascii="Times New Roman" w:hAnsi="Times New Roman" w:cs="Times New Roman"/>
          <w:i/>
          <w:sz w:val="28"/>
          <w:szCs w:val="28"/>
          <w:shd w:val="clear" w:color="auto" w:fill="FFFFFF"/>
        </w:rPr>
        <w:t>«</w:t>
      </w:r>
      <w:r>
        <w:rPr>
          <w:rFonts w:ascii="Times New Roman" w:hAnsi="Times New Roman" w:cs="Times New Roman"/>
          <w:i/>
          <w:sz w:val="28"/>
          <w:szCs w:val="28"/>
          <w:lang w:eastAsia="en-US"/>
        </w:rPr>
        <w:t>Коммуникативные умения</w:t>
      </w:r>
      <w:r w:rsidRPr="006D610E">
        <w:rPr>
          <w:rFonts w:ascii="Times New Roman" w:hAnsi="Times New Roman" w:cs="Times New Roman"/>
          <w:i/>
          <w:sz w:val="28"/>
          <w:szCs w:val="28"/>
          <w:shd w:val="clear" w:color="auto" w:fill="FFFFFF"/>
        </w:rPr>
        <w:t>»</w:t>
      </w:r>
      <w:r w:rsidR="00DF72CB">
        <w:rPr>
          <w:rFonts w:ascii="Times New Roman" w:hAnsi="Times New Roman" w:cs="Times New Roman"/>
          <w:i/>
          <w:sz w:val="28"/>
          <w:szCs w:val="28"/>
          <w:shd w:val="clear" w:color="auto" w:fill="FFFFFF"/>
        </w:rPr>
        <w:t>.</w:t>
      </w:r>
    </w:p>
    <w:p w:rsidR="009B2781" w:rsidRDefault="009B2781" w:rsidP="009B2781">
      <w:pPr>
        <w:pStyle w:val="a3"/>
        <w:ind w:firstLine="709"/>
        <w:jc w:val="both"/>
        <w:rPr>
          <w:rFonts w:ascii="Times New Roman" w:eastAsia="Times New Roman" w:hAnsi="Times New Roman" w:cs="Times New Roman"/>
          <w:i/>
          <w:color w:val="000000" w:themeColor="text1"/>
          <w:sz w:val="28"/>
          <w:szCs w:val="28"/>
        </w:rPr>
      </w:pPr>
      <w:r w:rsidRPr="00B41964">
        <w:rPr>
          <w:rFonts w:ascii="Times New Roman" w:eastAsia="Times New Roman" w:hAnsi="Times New Roman" w:cs="Times New Roman"/>
          <w:color w:val="000000" w:themeColor="text1"/>
          <w:sz w:val="28"/>
          <w:szCs w:val="28"/>
        </w:rPr>
        <w:t>Как вы понимает</w:t>
      </w:r>
      <w:r w:rsidR="00BF7344">
        <w:rPr>
          <w:rFonts w:ascii="Times New Roman" w:eastAsia="Times New Roman" w:hAnsi="Times New Roman" w:cs="Times New Roman"/>
          <w:color w:val="000000" w:themeColor="text1"/>
          <w:sz w:val="28"/>
          <w:szCs w:val="28"/>
        </w:rPr>
        <w:t>е,</w:t>
      </w:r>
      <w:r w:rsidRPr="00B41964">
        <w:rPr>
          <w:rFonts w:ascii="Times New Roman" w:eastAsia="Times New Roman" w:hAnsi="Times New Roman" w:cs="Times New Roman"/>
          <w:color w:val="000000" w:themeColor="text1"/>
          <w:sz w:val="28"/>
          <w:szCs w:val="28"/>
        </w:rPr>
        <w:t xml:space="preserve"> что такое «Коммуникативные умения»? </w:t>
      </w:r>
      <w:r w:rsidR="00B41964" w:rsidRPr="00B41964">
        <w:rPr>
          <w:rFonts w:ascii="Times New Roman" w:eastAsia="Times New Roman" w:hAnsi="Times New Roman" w:cs="Times New Roman"/>
          <w:color w:val="000000" w:themeColor="text1"/>
          <w:sz w:val="28"/>
          <w:szCs w:val="28"/>
        </w:rPr>
        <w:t>На нашу встречу</w:t>
      </w:r>
      <w:r w:rsidRPr="00B41964">
        <w:rPr>
          <w:rFonts w:ascii="Times New Roman" w:eastAsia="Times New Roman" w:hAnsi="Times New Roman" w:cs="Times New Roman"/>
          <w:color w:val="000000" w:themeColor="text1"/>
          <w:sz w:val="28"/>
          <w:szCs w:val="28"/>
        </w:rPr>
        <w:t xml:space="preserve"> я принесла «волшебный микрофон»</w:t>
      </w:r>
      <w:r w:rsidR="00B41964" w:rsidRPr="00B41964">
        <w:rPr>
          <w:rFonts w:ascii="Times New Roman" w:eastAsia="Times New Roman" w:hAnsi="Times New Roman" w:cs="Times New Roman"/>
          <w:color w:val="000000" w:themeColor="text1"/>
          <w:sz w:val="28"/>
          <w:szCs w:val="28"/>
        </w:rPr>
        <w:t>,</w:t>
      </w:r>
      <w:r w:rsidRPr="00B41964">
        <w:rPr>
          <w:rFonts w:ascii="Times New Roman" w:eastAsia="Times New Roman" w:hAnsi="Times New Roman" w:cs="Times New Roman"/>
          <w:color w:val="000000" w:themeColor="text1"/>
          <w:sz w:val="28"/>
          <w:szCs w:val="28"/>
        </w:rPr>
        <w:t xml:space="preserve"> он поможет нам. Сейчас тот, у кого окажется в руках микрофон</w:t>
      </w:r>
      <w:r w:rsidR="0039037D" w:rsidRPr="00B41964">
        <w:rPr>
          <w:rFonts w:ascii="Times New Roman" w:eastAsia="Times New Roman" w:hAnsi="Times New Roman" w:cs="Times New Roman"/>
          <w:color w:val="000000" w:themeColor="text1"/>
          <w:sz w:val="28"/>
          <w:szCs w:val="28"/>
        </w:rPr>
        <w:t>,</w:t>
      </w:r>
      <w:r w:rsidRPr="00B41964">
        <w:rPr>
          <w:rFonts w:ascii="Times New Roman" w:eastAsia="Times New Roman" w:hAnsi="Times New Roman" w:cs="Times New Roman"/>
          <w:color w:val="000000" w:themeColor="text1"/>
          <w:sz w:val="28"/>
          <w:szCs w:val="28"/>
        </w:rPr>
        <w:t xml:space="preserve"> выскажет свою точку зрения</w:t>
      </w:r>
      <w:r w:rsidR="00EE4E75" w:rsidRPr="00B41964">
        <w:rPr>
          <w:rFonts w:ascii="Times New Roman" w:eastAsia="Times New Roman" w:hAnsi="Times New Roman" w:cs="Times New Roman"/>
          <w:color w:val="000000" w:themeColor="text1"/>
          <w:sz w:val="28"/>
          <w:szCs w:val="28"/>
        </w:rPr>
        <w:t xml:space="preserve">. </w:t>
      </w:r>
      <w:r w:rsidRPr="00B41964">
        <w:rPr>
          <w:rFonts w:ascii="Times New Roman" w:eastAsia="Times New Roman" w:hAnsi="Times New Roman" w:cs="Times New Roman"/>
          <w:i/>
          <w:color w:val="000000" w:themeColor="text1"/>
          <w:sz w:val="28"/>
          <w:szCs w:val="28"/>
        </w:rPr>
        <w:t>(Родители, по очереди, передают микрофон и высказывают с</w:t>
      </w:r>
      <w:r w:rsidR="00EE4E75" w:rsidRPr="00B41964">
        <w:rPr>
          <w:rFonts w:ascii="Times New Roman" w:eastAsia="Times New Roman" w:hAnsi="Times New Roman" w:cs="Times New Roman"/>
          <w:i/>
          <w:color w:val="000000" w:themeColor="text1"/>
          <w:sz w:val="28"/>
          <w:szCs w:val="28"/>
        </w:rPr>
        <w:t xml:space="preserve">вои суждения по заданной теме. </w:t>
      </w:r>
      <w:r w:rsidRPr="00B41964">
        <w:rPr>
          <w:rFonts w:ascii="Times New Roman" w:eastAsia="Times New Roman" w:hAnsi="Times New Roman" w:cs="Times New Roman"/>
          <w:i/>
          <w:color w:val="000000" w:themeColor="text1"/>
          <w:sz w:val="28"/>
          <w:szCs w:val="28"/>
        </w:rPr>
        <w:t>Педагог внимательно выслушивает высказывания родителей и в конце обобщает их).</w:t>
      </w:r>
    </w:p>
    <w:p w:rsidR="009B2781" w:rsidRDefault="009B2781" w:rsidP="009B2781">
      <w:pPr>
        <w:pStyle w:val="a3"/>
        <w:ind w:firstLine="709"/>
        <w:jc w:val="both"/>
        <w:rPr>
          <w:rFonts w:ascii="Times New Roman" w:eastAsia="Times New Roman" w:hAnsi="Times New Roman" w:cs="Times New Roman"/>
          <w:i/>
          <w:color w:val="000000" w:themeColor="text1"/>
          <w:sz w:val="28"/>
          <w:szCs w:val="28"/>
        </w:rPr>
      </w:pPr>
      <w:r w:rsidRPr="00410927">
        <w:rPr>
          <w:rFonts w:ascii="Times New Roman" w:eastAsia="Times New Roman" w:hAnsi="Times New Roman" w:cs="Times New Roman"/>
          <w:color w:val="000000" w:themeColor="text1"/>
          <w:sz w:val="28"/>
          <w:szCs w:val="28"/>
        </w:rPr>
        <w:t xml:space="preserve">Да, вы правильно сказали, коммуникативное умение – это умение общаться друг с другом. А что вы понимаете под общением? </w:t>
      </w:r>
      <w:r w:rsidRPr="009B2781">
        <w:rPr>
          <w:rFonts w:ascii="Times New Roman" w:eastAsia="Times New Roman" w:hAnsi="Times New Roman" w:cs="Times New Roman"/>
          <w:i/>
          <w:color w:val="000000" w:themeColor="text1"/>
          <w:sz w:val="28"/>
          <w:szCs w:val="28"/>
        </w:rPr>
        <w:t>(</w:t>
      </w:r>
      <w:proofErr w:type="gramStart"/>
      <w:r w:rsidRPr="009B2781">
        <w:rPr>
          <w:rFonts w:ascii="Times New Roman" w:eastAsia="Times New Roman" w:hAnsi="Times New Roman" w:cs="Times New Roman"/>
          <w:i/>
          <w:color w:val="000000" w:themeColor="text1"/>
          <w:sz w:val="28"/>
          <w:szCs w:val="28"/>
        </w:rPr>
        <w:t>ответы</w:t>
      </w:r>
      <w:proofErr w:type="gramEnd"/>
      <w:r w:rsidRPr="009B2781">
        <w:rPr>
          <w:rFonts w:ascii="Times New Roman" w:eastAsia="Times New Roman" w:hAnsi="Times New Roman" w:cs="Times New Roman"/>
          <w:i/>
          <w:color w:val="000000" w:themeColor="text1"/>
          <w:sz w:val="28"/>
          <w:szCs w:val="28"/>
        </w:rPr>
        <w:t xml:space="preserve"> родителей)</w:t>
      </w:r>
      <w:r>
        <w:rPr>
          <w:rFonts w:ascii="Times New Roman" w:eastAsia="Times New Roman" w:hAnsi="Times New Roman" w:cs="Times New Roman"/>
          <w:i/>
          <w:color w:val="000000" w:themeColor="text1"/>
          <w:sz w:val="28"/>
          <w:szCs w:val="28"/>
        </w:rPr>
        <w:t>.</w:t>
      </w:r>
    </w:p>
    <w:p w:rsidR="00EE4E75" w:rsidRPr="00EE4E75" w:rsidRDefault="00EE4E75" w:rsidP="00EE4E75">
      <w:pPr>
        <w:pStyle w:val="a3"/>
        <w:ind w:firstLine="709"/>
        <w:jc w:val="both"/>
        <w:rPr>
          <w:rFonts w:ascii="Times New Roman" w:hAnsi="Times New Roman" w:cs="Times New Roman"/>
          <w:sz w:val="28"/>
          <w:szCs w:val="28"/>
          <w:shd w:val="clear" w:color="auto" w:fill="FFFFFF"/>
        </w:rPr>
      </w:pPr>
      <w:r w:rsidRPr="00EE4E75">
        <w:rPr>
          <w:rFonts w:ascii="Times New Roman" w:hAnsi="Times New Roman" w:cs="Times New Roman"/>
          <w:sz w:val="28"/>
          <w:szCs w:val="28"/>
          <w:shd w:val="clear" w:color="auto" w:fill="FFFFFF"/>
        </w:rPr>
        <w:t xml:space="preserve">Общение – это </w:t>
      </w:r>
      <w:r w:rsidRPr="00EE4E75">
        <w:rPr>
          <w:rFonts w:ascii="Times New Roman" w:hAnsi="Times New Roman" w:cs="Times New Roman"/>
          <w:bCs/>
          <w:sz w:val="28"/>
          <w:szCs w:val="28"/>
          <w:shd w:val="clear" w:color="auto" w:fill="FFFFFF"/>
        </w:rPr>
        <w:t>процесс обмена информацией и взаимодействия между людьми, основанный на восприятии и понимании друг друга</w:t>
      </w:r>
      <w:r w:rsidRPr="00EE4E75">
        <w:rPr>
          <w:rFonts w:ascii="Times New Roman" w:hAnsi="Times New Roman" w:cs="Times New Roman"/>
          <w:sz w:val="28"/>
          <w:szCs w:val="28"/>
          <w:shd w:val="clear" w:color="auto" w:fill="FFFFFF"/>
        </w:rPr>
        <w:t>.</w:t>
      </w:r>
    </w:p>
    <w:p w:rsidR="00EE4E75" w:rsidRDefault="00780807" w:rsidP="00EE4E75">
      <w:pPr>
        <w:pStyle w:val="a3"/>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самого рождения человек </w:t>
      </w:r>
      <w:r w:rsidR="00180605" w:rsidRPr="00410927">
        <w:rPr>
          <w:rFonts w:ascii="Times New Roman" w:eastAsia="Times New Roman" w:hAnsi="Times New Roman" w:cs="Times New Roman"/>
          <w:color w:val="000000" w:themeColor="text1"/>
          <w:sz w:val="28"/>
          <w:szCs w:val="28"/>
        </w:rPr>
        <w:t>испытывает потребн</w:t>
      </w:r>
      <w:r w:rsidR="00CE469C">
        <w:rPr>
          <w:rFonts w:ascii="Times New Roman" w:eastAsia="Times New Roman" w:hAnsi="Times New Roman" w:cs="Times New Roman"/>
          <w:color w:val="000000" w:themeColor="text1"/>
          <w:sz w:val="28"/>
          <w:szCs w:val="28"/>
        </w:rPr>
        <w:t>о</w:t>
      </w:r>
      <w:r w:rsidR="00EE4E75">
        <w:rPr>
          <w:rFonts w:ascii="Times New Roman" w:eastAsia="Times New Roman" w:hAnsi="Times New Roman" w:cs="Times New Roman"/>
          <w:color w:val="000000" w:themeColor="text1"/>
          <w:sz w:val="28"/>
          <w:szCs w:val="28"/>
        </w:rPr>
        <w:t xml:space="preserve">сть в общении с другими людьми. Общение </w:t>
      </w:r>
      <w:r w:rsidR="00180605" w:rsidRPr="00410927">
        <w:rPr>
          <w:rFonts w:ascii="Times New Roman" w:eastAsia="Times New Roman" w:hAnsi="Times New Roman" w:cs="Times New Roman"/>
          <w:color w:val="000000" w:themeColor="text1"/>
          <w:sz w:val="28"/>
          <w:szCs w:val="28"/>
        </w:rPr>
        <w:t>– это не только простые разговоры, а ощущение что тебя ждут, понимают, любят.</w:t>
      </w:r>
      <w:r w:rsidR="0033668B">
        <w:rPr>
          <w:rFonts w:ascii="Times New Roman" w:eastAsia="Times New Roman" w:hAnsi="Times New Roman" w:cs="Times New Roman"/>
          <w:color w:val="000000" w:themeColor="text1"/>
          <w:sz w:val="28"/>
          <w:szCs w:val="28"/>
        </w:rPr>
        <w:t xml:space="preserve"> </w:t>
      </w:r>
      <w:r w:rsidR="00CE469C">
        <w:rPr>
          <w:rFonts w:ascii="Times New Roman" w:eastAsia="Times New Roman" w:hAnsi="Times New Roman" w:cs="Times New Roman"/>
          <w:color w:val="000000" w:themeColor="text1"/>
          <w:sz w:val="28"/>
          <w:szCs w:val="28"/>
        </w:rPr>
        <w:t>Общение ребенка</w:t>
      </w:r>
      <w:r w:rsidR="00180605" w:rsidRPr="00410927">
        <w:rPr>
          <w:rFonts w:ascii="Times New Roman" w:eastAsia="Times New Roman" w:hAnsi="Times New Roman" w:cs="Times New Roman"/>
          <w:color w:val="000000" w:themeColor="text1"/>
          <w:sz w:val="28"/>
          <w:szCs w:val="28"/>
        </w:rPr>
        <w:t xml:space="preserve"> с взрослыми начинается и </w:t>
      </w:r>
      <w:r w:rsidR="00CE469C">
        <w:rPr>
          <w:rFonts w:ascii="Times New Roman" w:eastAsia="Times New Roman" w:hAnsi="Times New Roman" w:cs="Times New Roman"/>
          <w:color w:val="000000" w:themeColor="text1"/>
          <w:sz w:val="28"/>
          <w:szCs w:val="28"/>
        </w:rPr>
        <w:t>первоначально</w:t>
      </w:r>
      <w:r w:rsidR="00EE4E75">
        <w:rPr>
          <w:rFonts w:ascii="Times New Roman" w:eastAsia="Times New Roman" w:hAnsi="Times New Roman" w:cs="Times New Roman"/>
          <w:color w:val="000000" w:themeColor="text1"/>
          <w:sz w:val="28"/>
          <w:szCs w:val="28"/>
        </w:rPr>
        <w:t xml:space="preserve"> формируется, </w:t>
      </w:r>
      <w:r w:rsidR="00180605" w:rsidRPr="00410927">
        <w:rPr>
          <w:rFonts w:ascii="Times New Roman" w:eastAsia="Times New Roman" w:hAnsi="Times New Roman" w:cs="Times New Roman"/>
          <w:color w:val="000000" w:themeColor="text1"/>
          <w:sz w:val="28"/>
          <w:szCs w:val="28"/>
        </w:rPr>
        <w:t xml:space="preserve">прежде всего, в семье. Именно семья является первой школой воспитания нравственных чувств ребенка, навыков социального поведения. </w:t>
      </w:r>
    </w:p>
    <w:p w:rsidR="00C6334F" w:rsidRPr="00C6334F" w:rsidRDefault="00C6334F" w:rsidP="00C6334F">
      <w:pPr>
        <w:pStyle w:val="a3"/>
        <w:ind w:firstLine="709"/>
        <w:jc w:val="both"/>
        <w:rPr>
          <w:rFonts w:ascii="Times New Roman" w:hAnsi="Times New Roman" w:cs="Times New Roman"/>
          <w:i/>
          <w:sz w:val="28"/>
          <w:szCs w:val="28"/>
          <w:lang w:eastAsia="en-US"/>
        </w:rPr>
      </w:pPr>
      <w:r w:rsidRPr="006F521F">
        <w:rPr>
          <w:rFonts w:ascii="Times New Roman" w:hAnsi="Times New Roman" w:cs="Times New Roman"/>
          <w:color w:val="000000"/>
          <w:sz w:val="28"/>
          <w:szCs w:val="28"/>
          <w:shd w:val="clear" w:color="auto" w:fill="FFFFFF"/>
        </w:rPr>
        <w:t xml:space="preserve">Начало школьного обучения – это закономерный этап на </w:t>
      </w:r>
      <w:r>
        <w:rPr>
          <w:rFonts w:ascii="Times New Roman" w:hAnsi="Times New Roman" w:cs="Times New Roman"/>
          <w:color w:val="000000"/>
          <w:sz w:val="28"/>
          <w:szCs w:val="28"/>
          <w:shd w:val="clear" w:color="auto" w:fill="FFFFFF"/>
        </w:rPr>
        <w:t xml:space="preserve">жизненном пути каждого ребенка, </w:t>
      </w:r>
      <w:r w:rsidRPr="006F521F">
        <w:rPr>
          <w:rFonts w:ascii="Times New Roman" w:hAnsi="Times New Roman" w:cs="Times New Roman"/>
          <w:color w:val="000000"/>
          <w:sz w:val="28"/>
          <w:szCs w:val="28"/>
          <w:shd w:val="clear" w:color="auto" w:fill="FFFFFF"/>
        </w:rPr>
        <w:t>это переход к новому образу жизни и условиям, к новому отношению к самому себе и своей деятельности; новым взаимоотношениям с взрослыми и сверстниками; новому положению в обществе.</w:t>
      </w:r>
    </w:p>
    <w:p w:rsidR="00EE4E75" w:rsidRDefault="00EE4E75" w:rsidP="0039037D">
      <w:pPr>
        <w:pStyle w:val="a3"/>
        <w:ind w:firstLine="709"/>
        <w:jc w:val="both"/>
        <w:rPr>
          <w:rFonts w:ascii="Times New Roman" w:hAnsi="Times New Roman" w:cs="Times New Roman"/>
          <w:sz w:val="28"/>
          <w:szCs w:val="28"/>
        </w:rPr>
      </w:pPr>
      <w:r w:rsidRPr="00C6334F">
        <w:rPr>
          <w:rFonts w:ascii="Times New Roman" w:hAnsi="Times New Roman" w:cs="Times New Roman"/>
          <w:sz w:val="28"/>
          <w:szCs w:val="28"/>
        </w:rPr>
        <w:t>Обучению детей общаться уделяется слишком мало времени, принято считать, что они переймут это от взрослых, которые тоже не всегда могут являться достойным и правильным примером. Из этого следует, что есть необходимость поиска эффективных средств формирования коммуникативных умений у детей. А как помочь ребенку в социализации вне стен школы? Выходя за пределы школы, ребенок продолжает общаться с ровесниками и взрослыми людьми, он сталкивается с разнообразными трудностями в общении, которые довольно редко обсуждаются на уроках.</w:t>
      </w:r>
    </w:p>
    <w:p w:rsidR="00EB475F" w:rsidRPr="00335411" w:rsidRDefault="00EB475F" w:rsidP="00EB475F">
      <w:pPr>
        <w:pStyle w:val="a3"/>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Предлагаю Вам тест-игру «Как Вы общаетесь с детьми?»</w:t>
      </w:r>
      <w:r w:rsidR="0033668B">
        <w:rPr>
          <w:rFonts w:ascii="Times New Roman" w:eastAsia="Times New Roman" w:hAnsi="Times New Roman" w:cs="Times New Roman"/>
          <w:color w:val="000000"/>
          <w:sz w:val="28"/>
          <w:szCs w:val="28"/>
        </w:rPr>
        <w:t xml:space="preserve"> </w:t>
      </w:r>
      <w:r w:rsidR="0033668B" w:rsidRPr="00335411">
        <w:rPr>
          <w:rFonts w:ascii="Times New Roman" w:eastAsia="Times New Roman" w:hAnsi="Times New Roman" w:cs="Times New Roman"/>
          <w:i/>
          <w:color w:val="000000"/>
          <w:sz w:val="28"/>
          <w:szCs w:val="28"/>
        </w:rPr>
        <w:t>(Приложение</w:t>
      </w:r>
      <w:r w:rsidR="00DF72CB">
        <w:rPr>
          <w:rFonts w:ascii="Times New Roman" w:eastAsia="Times New Roman" w:hAnsi="Times New Roman" w:cs="Times New Roman"/>
          <w:i/>
          <w:color w:val="000000"/>
          <w:sz w:val="28"/>
          <w:szCs w:val="28"/>
        </w:rPr>
        <w:t> </w:t>
      </w:r>
      <w:r w:rsidRPr="00335411">
        <w:rPr>
          <w:rFonts w:ascii="Times New Roman" w:eastAsia="Times New Roman" w:hAnsi="Times New Roman" w:cs="Times New Roman"/>
          <w:i/>
          <w:color w:val="000000"/>
          <w:sz w:val="28"/>
          <w:szCs w:val="28"/>
        </w:rPr>
        <w:t>1).</w:t>
      </w:r>
    </w:p>
    <w:p w:rsidR="003B63F2" w:rsidRDefault="00B1672B" w:rsidP="003B63F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35411">
        <w:rPr>
          <w:rFonts w:ascii="Times New Roman" w:eastAsia="Times New Roman" w:hAnsi="Times New Roman" w:cs="Times New Roman"/>
          <w:bCs/>
          <w:i/>
          <w:iCs/>
          <w:color w:val="000000"/>
          <w:sz w:val="28"/>
          <w:szCs w:val="28"/>
          <w:lang w:eastAsia="ru-RU"/>
        </w:rPr>
        <w:t>Коммуникативные умения</w:t>
      </w:r>
      <w:r w:rsidR="0033668B" w:rsidRPr="00335411">
        <w:rPr>
          <w:rFonts w:ascii="Times New Roman" w:eastAsia="Times New Roman" w:hAnsi="Times New Roman" w:cs="Times New Roman"/>
          <w:bCs/>
          <w:i/>
          <w:iCs/>
          <w:color w:val="000000"/>
          <w:sz w:val="28"/>
          <w:szCs w:val="28"/>
          <w:lang w:eastAsia="ru-RU"/>
        </w:rPr>
        <w:t xml:space="preserve"> </w:t>
      </w:r>
      <w:r w:rsidRPr="00335411">
        <w:rPr>
          <w:rFonts w:ascii="Times New Roman" w:eastAsia="Times New Roman" w:hAnsi="Times New Roman" w:cs="Times New Roman"/>
          <w:color w:val="000000"/>
          <w:sz w:val="28"/>
          <w:szCs w:val="28"/>
          <w:lang w:eastAsia="ru-RU"/>
        </w:rPr>
        <w:t>проявляются в способности личности к речевому общению и умении слушать.</w:t>
      </w:r>
      <w:r w:rsidR="0033668B" w:rsidRPr="00335411">
        <w:rPr>
          <w:rFonts w:ascii="Times New Roman" w:eastAsia="Times New Roman" w:hAnsi="Times New Roman" w:cs="Times New Roman"/>
          <w:color w:val="000000"/>
          <w:sz w:val="28"/>
          <w:szCs w:val="28"/>
          <w:lang w:eastAsia="ru-RU"/>
        </w:rPr>
        <w:t xml:space="preserve"> </w:t>
      </w:r>
      <w:r w:rsidRPr="00335411">
        <w:rPr>
          <w:rFonts w:ascii="Times New Roman" w:eastAsia="Times New Roman" w:hAnsi="Times New Roman" w:cs="Times New Roman"/>
          <w:color w:val="000000"/>
          <w:sz w:val="28"/>
          <w:szCs w:val="28"/>
          <w:lang w:eastAsia="ru-RU"/>
        </w:rPr>
        <w:t xml:space="preserve">Именно младший школьный возраст чрезвычайно благоприятен для овладения коммуникативными умениями, </w:t>
      </w:r>
      <w:r w:rsidR="00335411" w:rsidRPr="00335411">
        <w:rPr>
          <w:rFonts w:ascii="Times New Roman" w:eastAsia="Times New Roman" w:hAnsi="Times New Roman" w:cs="Times New Roman"/>
          <w:color w:val="000000"/>
          <w:sz w:val="28"/>
          <w:szCs w:val="28"/>
          <w:lang w:eastAsia="ru-RU"/>
        </w:rPr>
        <w:t xml:space="preserve">развития </w:t>
      </w:r>
      <w:r w:rsidRPr="00335411">
        <w:rPr>
          <w:rFonts w:ascii="Times New Roman" w:eastAsia="Times New Roman" w:hAnsi="Times New Roman" w:cs="Times New Roman"/>
          <w:color w:val="000000"/>
          <w:sz w:val="28"/>
          <w:szCs w:val="28"/>
          <w:lang w:eastAsia="ru-RU"/>
        </w:rPr>
        <w:t>интереса к осмыслению речевого опыта, общению.</w:t>
      </w:r>
    </w:p>
    <w:p w:rsidR="00EB4FFC" w:rsidRPr="00D52B15" w:rsidRDefault="00D52B15" w:rsidP="00D52B15">
      <w:pPr>
        <w:pStyle w:val="a3"/>
        <w:ind w:firstLine="709"/>
        <w:jc w:val="both"/>
        <w:rPr>
          <w:rFonts w:ascii="Times New Roman" w:hAnsi="Times New Roman" w:cs="Times New Roman"/>
          <w:bCs/>
          <w:i/>
          <w:sz w:val="28"/>
          <w:szCs w:val="28"/>
        </w:rPr>
      </w:pPr>
      <w:r>
        <w:rPr>
          <w:rFonts w:ascii="Times New Roman" w:hAnsi="Times New Roman" w:cs="Times New Roman"/>
          <w:sz w:val="28"/>
          <w:szCs w:val="28"/>
        </w:rPr>
        <w:t>Если вы хотите более подробно изучить этот вопрос</w:t>
      </w:r>
      <w:r w:rsidR="00EB4FFC" w:rsidRPr="00827AF1">
        <w:rPr>
          <w:rFonts w:ascii="Times New Roman" w:hAnsi="Times New Roman" w:cs="Times New Roman"/>
          <w:sz w:val="28"/>
          <w:szCs w:val="28"/>
        </w:rPr>
        <w:t xml:space="preserve">, </w:t>
      </w:r>
      <w:r w:rsidR="0033668B">
        <w:rPr>
          <w:rFonts w:ascii="Times New Roman" w:hAnsi="Times New Roman" w:cs="Times New Roman"/>
          <w:sz w:val="28"/>
          <w:szCs w:val="28"/>
        </w:rPr>
        <w:t>в</w:t>
      </w:r>
      <w:r w:rsidR="00EB4FFC" w:rsidRPr="00827AF1">
        <w:rPr>
          <w:rFonts w:ascii="Times New Roman" w:hAnsi="Times New Roman" w:cs="Times New Roman"/>
          <w:sz w:val="28"/>
          <w:szCs w:val="28"/>
        </w:rPr>
        <w:t xml:space="preserve">ы можете воспользоваться материалами </w:t>
      </w:r>
      <w:r>
        <w:rPr>
          <w:rFonts w:ascii="Times New Roman" w:hAnsi="Times New Roman" w:cs="Times New Roman"/>
          <w:sz w:val="28"/>
          <w:szCs w:val="28"/>
        </w:rPr>
        <w:t xml:space="preserve">книги </w:t>
      </w:r>
      <w:proofErr w:type="spellStart"/>
      <w:r>
        <w:rPr>
          <w:rFonts w:ascii="Times New Roman" w:hAnsi="Times New Roman" w:cs="Times New Roman"/>
          <w:sz w:val="28"/>
          <w:szCs w:val="28"/>
        </w:rPr>
        <w:t>Ю.Гиппенрейтер</w:t>
      </w:r>
      <w:proofErr w:type="spellEnd"/>
      <w:r>
        <w:rPr>
          <w:rFonts w:ascii="Times New Roman" w:hAnsi="Times New Roman" w:cs="Times New Roman"/>
          <w:sz w:val="28"/>
          <w:szCs w:val="28"/>
        </w:rPr>
        <w:t>. «Общаться с ребёнком. Как?»</w:t>
      </w:r>
      <w:r w:rsidR="00335411">
        <w:rPr>
          <w:rFonts w:ascii="Times New Roman" w:hAnsi="Times New Roman" w:cs="Times New Roman"/>
          <w:sz w:val="28"/>
          <w:szCs w:val="28"/>
        </w:rPr>
        <w:t xml:space="preserve"> </w:t>
      </w:r>
      <w:r w:rsidR="00EB4FFC" w:rsidRPr="00827AF1">
        <w:rPr>
          <w:rFonts w:ascii="Times New Roman" w:hAnsi="Times New Roman" w:cs="Times New Roman"/>
          <w:i/>
          <w:kern w:val="36"/>
          <w:sz w:val="28"/>
          <w:szCs w:val="28"/>
        </w:rPr>
        <w:t>Доступ по ссылке</w:t>
      </w:r>
      <w:r w:rsidR="00335411">
        <w:rPr>
          <w:rFonts w:ascii="Times New Roman" w:hAnsi="Times New Roman" w:cs="Times New Roman"/>
          <w:i/>
          <w:kern w:val="36"/>
          <w:sz w:val="28"/>
          <w:szCs w:val="28"/>
        </w:rPr>
        <w:t xml:space="preserve"> </w:t>
      </w:r>
      <w:r w:rsidRPr="00D52B15">
        <w:rPr>
          <w:rFonts w:ascii="Times New Roman" w:hAnsi="Times New Roman" w:cs="Times New Roman"/>
          <w:i/>
          <w:sz w:val="28"/>
          <w:szCs w:val="28"/>
        </w:rPr>
        <w:t>https://cbt-perm.ru/upload/iblock/72d/72ddf331d1c288adac44bc45f00e56bd.pdf</w:t>
      </w:r>
    </w:p>
    <w:p w:rsidR="00303FBA" w:rsidRPr="003B63F2" w:rsidRDefault="008901E4" w:rsidP="003B63F2">
      <w:pPr>
        <w:shd w:val="clear" w:color="auto" w:fill="FFFFFF"/>
        <w:spacing w:after="0" w:line="240" w:lineRule="auto"/>
        <w:ind w:firstLine="710"/>
        <w:jc w:val="both"/>
        <w:rPr>
          <w:rFonts w:ascii="Calibri" w:eastAsia="Times New Roman" w:hAnsi="Calibri" w:cs="Arial"/>
          <w:color w:val="000000"/>
          <w:lang w:eastAsia="ru-RU"/>
        </w:rPr>
      </w:pPr>
      <w:r w:rsidRPr="006D610E">
        <w:rPr>
          <w:rFonts w:ascii="Times New Roman" w:hAnsi="Times New Roman" w:cs="Times New Roman"/>
          <w:i/>
          <w:sz w:val="28"/>
          <w:szCs w:val="28"/>
        </w:rPr>
        <w:t xml:space="preserve">Обсуждение вопроса </w:t>
      </w:r>
      <w:r w:rsidR="005C4BD0">
        <w:rPr>
          <w:rFonts w:ascii="Times New Roman" w:hAnsi="Times New Roman" w:cs="Times New Roman"/>
          <w:i/>
          <w:sz w:val="28"/>
          <w:szCs w:val="28"/>
        </w:rPr>
        <w:t>«</w:t>
      </w:r>
      <w:r w:rsidR="005C4BD0" w:rsidRPr="005C4BD0">
        <w:rPr>
          <w:rFonts w:ascii="Times New Roman" w:hAnsi="Times New Roman" w:cs="Times New Roman"/>
          <w:i/>
          <w:sz w:val="28"/>
          <w:szCs w:val="28"/>
        </w:rPr>
        <w:t>Как помочь ребёнку преодолеть застенчивость?»</w:t>
      </w:r>
    </w:p>
    <w:p w:rsidR="00303FBA" w:rsidRDefault="009248E8" w:rsidP="00303FBA">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Многие из первоклассников </w:t>
      </w:r>
      <w:r w:rsidR="000D1720">
        <w:rPr>
          <w:rFonts w:ascii="Times New Roman" w:eastAsia="Times New Roman" w:hAnsi="Times New Roman" w:cs="Times New Roman"/>
          <w:color w:val="000000"/>
          <w:sz w:val="28"/>
          <w:szCs w:val="28"/>
        </w:rPr>
        <w:t>застенчивые – нерешительные, робкие, боязливые</w:t>
      </w:r>
      <w:r>
        <w:rPr>
          <w:rFonts w:ascii="Times New Roman" w:eastAsia="Times New Roman" w:hAnsi="Times New Roman" w:cs="Times New Roman"/>
          <w:color w:val="000000"/>
          <w:sz w:val="28"/>
          <w:szCs w:val="28"/>
        </w:rPr>
        <w:t>.</w:t>
      </w:r>
      <w:r w:rsidR="000D1720">
        <w:rPr>
          <w:rFonts w:ascii="Times New Roman" w:eastAsia="Times New Roman" w:hAnsi="Times New Roman" w:cs="Times New Roman"/>
          <w:color w:val="000000"/>
          <w:sz w:val="28"/>
          <w:szCs w:val="28"/>
        </w:rPr>
        <w:t xml:space="preserve"> Они боятся отвечать на вопросы, заговорить с другим человеком, войти в коллективную игру. Это происходит потому, что дети боятся сделать что-то не так, из-за чего над ними будут смеяться. Даже если ребёнка похвалят, он будет смущен и захочет спрятаться от общего внимания.</w:t>
      </w:r>
    </w:p>
    <w:p w:rsidR="00A71B51" w:rsidRDefault="00303FBA" w:rsidP="00A71B51">
      <w:pPr>
        <w:pStyle w:val="a3"/>
        <w:ind w:firstLine="709"/>
        <w:jc w:val="both"/>
        <w:rPr>
          <w:rFonts w:ascii="Times New Roman" w:eastAsia="Times New Roman" w:hAnsi="Times New Roman" w:cs="Times New Roman"/>
          <w:color w:val="000000"/>
          <w:sz w:val="28"/>
          <w:szCs w:val="28"/>
        </w:rPr>
      </w:pPr>
      <w:r w:rsidRPr="00303FBA">
        <w:rPr>
          <w:rFonts w:ascii="Times New Roman" w:eastAsia="Times New Roman" w:hAnsi="Times New Roman" w:cs="Times New Roman"/>
          <w:color w:val="000000"/>
          <w:sz w:val="28"/>
          <w:szCs w:val="28"/>
        </w:rPr>
        <w:t>Причиной возникновения застенчивости или ее усиления может</w:t>
      </w:r>
      <w:r>
        <w:rPr>
          <w:rFonts w:ascii="Times New Roman" w:eastAsia="Times New Roman" w:hAnsi="Times New Roman" w:cs="Times New Roman"/>
          <w:color w:val="000000"/>
          <w:sz w:val="28"/>
          <w:szCs w:val="28"/>
        </w:rPr>
        <w:t>е</w:t>
      </w:r>
      <w:r w:rsidRPr="00303FBA">
        <w:rPr>
          <w:rFonts w:ascii="Times New Roman" w:eastAsia="Times New Roman" w:hAnsi="Times New Roman" w:cs="Times New Roman"/>
          <w:color w:val="000000"/>
          <w:sz w:val="28"/>
          <w:szCs w:val="28"/>
        </w:rPr>
        <w:t xml:space="preserve"> быть</w:t>
      </w:r>
      <w:r>
        <w:rPr>
          <w:rFonts w:ascii="Times New Roman" w:eastAsia="Times New Roman" w:hAnsi="Times New Roman" w:cs="Times New Roman"/>
          <w:color w:val="000000"/>
          <w:sz w:val="28"/>
          <w:szCs w:val="28"/>
        </w:rPr>
        <w:t xml:space="preserve"> </w:t>
      </w:r>
      <w:r w:rsidR="0033541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ы,</w:t>
      </w:r>
      <w:r w:rsidR="00335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родители</w:t>
      </w:r>
      <w:r w:rsidRPr="00303FBA">
        <w:rPr>
          <w:rFonts w:ascii="Times New Roman" w:eastAsia="Times New Roman" w:hAnsi="Times New Roman" w:cs="Times New Roman"/>
          <w:color w:val="000000"/>
          <w:sz w:val="28"/>
          <w:szCs w:val="28"/>
        </w:rPr>
        <w:t xml:space="preserve">, чье поведение является образцом для ребенка. </w:t>
      </w:r>
      <w:r w:rsidR="000131A7">
        <w:rPr>
          <w:rFonts w:ascii="Times New Roman" w:eastAsia="Times New Roman" w:hAnsi="Times New Roman" w:cs="Times New Roman"/>
          <w:color w:val="000000"/>
          <w:sz w:val="28"/>
          <w:szCs w:val="28"/>
        </w:rPr>
        <w:t>С</w:t>
      </w:r>
      <w:r w:rsidRPr="00303FBA">
        <w:rPr>
          <w:rFonts w:ascii="Times New Roman" w:eastAsia="Times New Roman" w:hAnsi="Times New Roman" w:cs="Times New Roman"/>
          <w:color w:val="000000"/>
          <w:sz w:val="28"/>
          <w:szCs w:val="28"/>
        </w:rPr>
        <w:t xml:space="preserve">равнивая ребенка с братьями, сестрами или сверстниками и делая оценки не в его пользу, </w:t>
      </w:r>
      <w:r w:rsidR="000131A7">
        <w:rPr>
          <w:rFonts w:ascii="Times New Roman" w:eastAsia="Times New Roman" w:hAnsi="Times New Roman" w:cs="Times New Roman"/>
          <w:color w:val="000000"/>
          <w:sz w:val="28"/>
          <w:szCs w:val="28"/>
        </w:rPr>
        <w:t xml:space="preserve">можно </w:t>
      </w:r>
      <w:r w:rsidRPr="00303FBA">
        <w:rPr>
          <w:rFonts w:ascii="Times New Roman" w:eastAsia="Times New Roman" w:hAnsi="Times New Roman" w:cs="Times New Roman"/>
          <w:color w:val="000000"/>
          <w:sz w:val="28"/>
          <w:szCs w:val="28"/>
        </w:rPr>
        <w:t>существенно снизить его самооценку, побуждая тем самым избегать контактов с людьми. Застенчивость мешает детям радоваться общению со сверстниками, находить друзей и получать их поддержку.</w:t>
      </w:r>
    </w:p>
    <w:p w:rsidR="00EB475F" w:rsidRDefault="00303FBA" w:rsidP="00EB475F">
      <w:pPr>
        <w:pStyle w:val="a3"/>
        <w:ind w:firstLine="709"/>
        <w:jc w:val="both"/>
        <w:rPr>
          <w:rFonts w:ascii="Times New Roman" w:eastAsia="Times New Roman" w:hAnsi="Times New Roman" w:cs="Times New Roman"/>
          <w:i/>
          <w:color w:val="000000"/>
          <w:sz w:val="28"/>
          <w:szCs w:val="28"/>
        </w:rPr>
      </w:pPr>
      <w:r w:rsidRPr="00335411">
        <w:rPr>
          <w:rFonts w:ascii="Times New Roman" w:eastAsia="Times New Roman" w:hAnsi="Times New Roman" w:cs="Times New Roman"/>
          <w:color w:val="000000"/>
          <w:sz w:val="28"/>
          <w:szCs w:val="28"/>
        </w:rPr>
        <w:t xml:space="preserve">К сожалению, застенчивых детей довольно много. И это </w:t>
      </w:r>
      <w:r w:rsidR="00335411" w:rsidRPr="00335411">
        <w:rPr>
          <w:rFonts w:ascii="Times New Roman" w:eastAsia="Times New Roman" w:hAnsi="Times New Roman" w:cs="Times New Roman"/>
          <w:color w:val="000000"/>
          <w:sz w:val="28"/>
          <w:szCs w:val="28"/>
        </w:rPr>
        <w:t>дает нам основание</w:t>
      </w:r>
      <w:r w:rsidRPr="00335411">
        <w:rPr>
          <w:rFonts w:ascii="Times New Roman" w:eastAsia="Times New Roman" w:hAnsi="Times New Roman" w:cs="Times New Roman"/>
          <w:color w:val="000000"/>
          <w:sz w:val="28"/>
          <w:szCs w:val="28"/>
        </w:rPr>
        <w:t>, чтобы об этом говорить и над этим работать.</w:t>
      </w:r>
      <w:r w:rsidRPr="00303FBA">
        <w:rPr>
          <w:rFonts w:ascii="Times New Roman" w:eastAsia="Times New Roman" w:hAnsi="Times New Roman" w:cs="Times New Roman"/>
          <w:color w:val="000000"/>
          <w:sz w:val="28"/>
          <w:szCs w:val="28"/>
        </w:rPr>
        <w:t xml:space="preserve"> Игры и упражнения, ориентированные на особенности застенчивых детей и проводимые в группе сверстников, могут оказать существенную помощь таким детям.</w:t>
      </w:r>
      <w:r w:rsidR="00335411">
        <w:rPr>
          <w:rFonts w:ascii="Times New Roman" w:eastAsia="Times New Roman" w:hAnsi="Times New Roman" w:cs="Times New Roman"/>
          <w:color w:val="000000"/>
          <w:sz w:val="28"/>
          <w:szCs w:val="28"/>
        </w:rPr>
        <w:t xml:space="preserve"> </w:t>
      </w:r>
      <w:r w:rsidR="00512B87">
        <w:rPr>
          <w:rFonts w:ascii="Times New Roman" w:eastAsia="Times New Roman" w:hAnsi="Times New Roman" w:cs="Times New Roman"/>
          <w:color w:val="000000"/>
          <w:sz w:val="28"/>
          <w:szCs w:val="28"/>
        </w:rPr>
        <w:t xml:space="preserve">Предлагаю </w:t>
      </w:r>
      <w:r w:rsidR="00335411">
        <w:rPr>
          <w:rFonts w:ascii="Times New Roman" w:eastAsia="Times New Roman" w:hAnsi="Times New Roman" w:cs="Times New Roman"/>
          <w:color w:val="000000"/>
          <w:sz w:val="28"/>
          <w:szCs w:val="28"/>
        </w:rPr>
        <w:t>в</w:t>
      </w:r>
      <w:r w:rsidR="00512B87">
        <w:rPr>
          <w:rFonts w:ascii="Times New Roman" w:eastAsia="Times New Roman" w:hAnsi="Times New Roman" w:cs="Times New Roman"/>
          <w:color w:val="000000"/>
          <w:sz w:val="28"/>
          <w:szCs w:val="28"/>
        </w:rPr>
        <w:t xml:space="preserve">ам побывать на месте детей и сыграть со мной в игру </w:t>
      </w:r>
      <w:r w:rsidR="00512B87" w:rsidRPr="00512B87">
        <w:rPr>
          <w:rFonts w:ascii="Times New Roman" w:eastAsia="Times New Roman" w:hAnsi="Times New Roman" w:cs="Times New Roman"/>
          <w:bCs/>
          <w:color w:val="000000"/>
          <w:sz w:val="28"/>
          <w:szCs w:val="28"/>
        </w:rPr>
        <w:t>«Клубочек».</w:t>
      </w:r>
      <w:r w:rsidR="00335411">
        <w:rPr>
          <w:rFonts w:ascii="Times New Roman" w:eastAsia="Times New Roman" w:hAnsi="Times New Roman" w:cs="Times New Roman"/>
          <w:bCs/>
          <w:color w:val="000000"/>
          <w:sz w:val="28"/>
          <w:szCs w:val="28"/>
        </w:rPr>
        <w:t xml:space="preserve"> </w:t>
      </w:r>
      <w:r w:rsidR="00512B87">
        <w:rPr>
          <w:rFonts w:ascii="Times New Roman" w:eastAsia="Times New Roman" w:hAnsi="Times New Roman" w:cs="Times New Roman"/>
          <w:i/>
          <w:color w:val="000000"/>
          <w:sz w:val="28"/>
          <w:szCs w:val="28"/>
        </w:rPr>
        <w:t xml:space="preserve">(Родители </w:t>
      </w:r>
      <w:r w:rsidR="00512B87" w:rsidRPr="00A71B51">
        <w:rPr>
          <w:rFonts w:ascii="Times New Roman" w:eastAsia="Times New Roman" w:hAnsi="Times New Roman" w:cs="Times New Roman"/>
          <w:i/>
          <w:color w:val="000000"/>
          <w:sz w:val="28"/>
          <w:szCs w:val="28"/>
        </w:rPr>
        <w:t>садятся в полукруг. Учитель становится в центре и, намотав нитку на палец, бросает клубочек одному из родителей, спрашивая при этом о чём-нибудь («Как Вас зовут?», «Любимая книга?»). Р</w:t>
      </w:r>
      <w:r w:rsidR="00A71B51" w:rsidRPr="00A71B51">
        <w:rPr>
          <w:rFonts w:ascii="Times New Roman" w:eastAsia="Times New Roman" w:hAnsi="Times New Roman" w:cs="Times New Roman"/>
          <w:i/>
          <w:color w:val="000000"/>
          <w:sz w:val="28"/>
          <w:szCs w:val="28"/>
        </w:rPr>
        <w:t>одитель</w:t>
      </w:r>
      <w:r w:rsidR="00512B87" w:rsidRPr="00A71B51">
        <w:rPr>
          <w:rFonts w:ascii="Times New Roman" w:eastAsia="Times New Roman" w:hAnsi="Times New Roman" w:cs="Times New Roman"/>
          <w:i/>
          <w:color w:val="000000"/>
          <w:sz w:val="28"/>
          <w:szCs w:val="28"/>
        </w:rPr>
        <w:t xml:space="preserve"> ловит клубочек, наматывает нитку на палец, отвечает на вопрос и задаёт вопрос, перед</w:t>
      </w:r>
      <w:r w:rsidR="00FC3B62">
        <w:rPr>
          <w:rFonts w:ascii="Times New Roman" w:eastAsia="Times New Roman" w:hAnsi="Times New Roman" w:cs="Times New Roman"/>
          <w:i/>
          <w:color w:val="000000"/>
          <w:sz w:val="28"/>
          <w:szCs w:val="28"/>
        </w:rPr>
        <w:t>авая клубочек следующему игроку</w:t>
      </w:r>
      <w:r w:rsidR="00A71B51" w:rsidRPr="00A71B51">
        <w:rPr>
          <w:rFonts w:ascii="Times New Roman" w:eastAsia="Times New Roman" w:hAnsi="Times New Roman" w:cs="Times New Roman"/>
          <w:i/>
          <w:color w:val="000000"/>
          <w:sz w:val="28"/>
          <w:szCs w:val="28"/>
        </w:rPr>
        <w:t>)</w:t>
      </w:r>
      <w:r w:rsidR="00FC3B62">
        <w:rPr>
          <w:rFonts w:ascii="Times New Roman" w:eastAsia="Times New Roman" w:hAnsi="Times New Roman" w:cs="Times New Roman"/>
          <w:i/>
          <w:color w:val="000000"/>
          <w:sz w:val="28"/>
          <w:szCs w:val="28"/>
        </w:rPr>
        <w:t>.</w:t>
      </w:r>
    </w:p>
    <w:p w:rsidR="00512B87" w:rsidRPr="00512B87" w:rsidRDefault="00EB475F" w:rsidP="00EB475F">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w:t>
      </w:r>
      <w:r w:rsidR="00512B87" w:rsidRPr="00512B87">
        <w:rPr>
          <w:rFonts w:ascii="Times New Roman" w:eastAsia="Times New Roman" w:hAnsi="Times New Roman" w:cs="Times New Roman"/>
          <w:color w:val="000000"/>
          <w:sz w:val="28"/>
          <w:szCs w:val="28"/>
        </w:rPr>
        <w:t xml:space="preserve">а игра помогает детям увидеть общие связи между ними, </w:t>
      </w:r>
      <w:r>
        <w:rPr>
          <w:rFonts w:ascii="Times New Roman" w:eastAsia="Times New Roman" w:hAnsi="Times New Roman" w:cs="Times New Roman"/>
          <w:color w:val="000000"/>
          <w:sz w:val="28"/>
          <w:szCs w:val="28"/>
        </w:rPr>
        <w:t>показывает</w:t>
      </w:r>
      <w:r w:rsidR="00512B87" w:rsidRPr="00512B87">
        <w:rPr>
          <w:rFonts w:ascii="Times New Roman" w:eastAsia="Times New Roman" w:hAnsi="Times New Roman" w:cs="Times New Roman"/>
          <w:color w:val="000000"/>
          <w:sz w:val="28"/>
          <w:szCs w:val="28"/>
        </w:rPr>
        <w:t>, что все люди чем-то похожи. И всегда веселее, когда есть друзья.</w:t>
      </w:r>
      <w:r>
        <w:rPr>
          <w:rFonts w:ascii="Times New Roman" w:eastAsia="Times New Roman" w:hAnsi="Times New Roman" w:cs="Times New Roman"/>
          <w:color w:val="000000"/>
          <w:sz w:val="28"/>
          <w:szCs w:val="28"/>
        </w:rPr>
        <w:t xml:space="preserve"> Попробуйте поиграть в нее дома со своими детьми.</w:t>
      </w:r>
    </w:p>
    <w:p w:rsidR="00E33E6C" w:rsidRPr="00EB475F" w:rsidRDefault="00E33E6C" w:rsidP="00EB475F">
      <w:pPr>
        <w:pStyle w:val="a3"/>
        <w:ind w:firstLine="709"/>
        <w:jc w:val="both"/>
        <w:rPr>
          <w:rFonts w:ascii="Times New Roman" w:eastAsia="Times New Roman" w:hAnsi="Times New Roman" w:cs="Times New Roman"/>
          <w:color w:val="000000"/>
          <w:sz w:val="28"/>
          <w:szCs w:val="28"/>
        </w:rPr>
      </w:pPr>
      <w:r w:rsidRPr="00EB475F">
        <w:rPr>
          <w:rFonts w:ascii="Times New Roman" w:hAnsi="Times New Roman" w:cs="Times New Roman"/>
          <w:color w:val="000000"/>
          <w:sz w:val="28"/>
          <w:szCs w:val="28"/>
        </w:rPr>
        <w:t>Помочь ребенку преодолеть застенчивость, сформировать у него желание общаться – общая задача педагогов и родителей. Эта задача разрешима, но делать это надо, пока ребенок еще маленький.</w:t>
      </w:r>
    </w:p>
    <w:p w:rsidR="00257F14" w:rsidRDefault="008901E4" w:rsidP="00333DE8">
      <w:pPr>
        <w:pStyle w:val="a3"/>
        <w:tabs>
          <w:tab w:val="right" w:pos="9355"/>
        </w:tabs>
        <w:ind w:firstLine="709"/>
        <w:jc w:val="both"/>
        <w:rPr>
          <w:rFonts w:ascii="Times New Roman" w:hAnsi="Times New Roman" w:cs="Times New Roman"/>
          <w:i/>
          <w:sz w:val="28"/>
          <w:szCs w:val="28"/>
          <w:lang w:eastAsia="en-US"/>
        </w:rPr>
      </w:pPr>
      <w:r w:rsidRPr="006D610E">
        <w:rPr>
          <w:rFonts w:ascii="Times New Roman" w:hAnsi="Times New Roman" w:cs="Times New Roman"/>
          <w:i/>
          <w:sz w:val="28"/>
          <w:szCs w:val="28"/>
        </w:rPr>
        <w:t xml:space="preserve">Обсуждение вопроса </w:t>
      </w:r>
      <w:r w:rsidRPr="006D610E">
        <w:rPr>
          <w:rFonts w:ascii="Times New Roman" w:hAnsi="Times New Roman" w:cs="Times New Roman"/>
          <w:i/>
          <w:sz w:val="28"/>
          <w:szCs w:val="28"/>
          <w:shd w:val="clear" w:color="auto" w:fill="FFFFFF"/>
        </w:rPr>
        <w:t>«</w:t>
      </w:r>
      <w:r>
        <w:rPr>
          <w:rFonts w:ascii="Times New Roman" w:hAnsi="Times New Roman" w:cs="Times New Roman"/>
          <w:i/>
          <w:sz w:val="28"/>
          <w:szCs w:val="28"/>
          <w:lang w:eastAsia="en-US"/>
        </w:rPr>
        <w:t>Взаимоотношения со сверстниками</w:t>
      </w:r>
      <w:r w:rsidRPr="006D610E">
        <w:rPr>
          <w:rFonts w:ascii="Times New Roman" w:hAnsi="Times New Roman" w:cs="Times New Roman"/>
          <w:i/>
          <w:sz w:val="28"/>
          <w:szCs w:val="28"/>
          <w:shd w:val="clear" w:color="auto" w:fill="FFFFFF"/>
        </w:rPr>
        <w:t>»</w:t>
      </w:r>
      <w:r w:rsidR="00333DE8">
        <w:rPr>
          <w:rFonts w:ascii="Times New Roman" w:hAnsi="Times New Roman" w:cs="Times New Roman"/>
          <w:i/>
          <w:sz w:val="28"/>
          <w:szCs w:val="28"/>
          <w:shd w:val="clear" w:color="auto" w:fill="FFFFFF"/>
        </w:rPr>
        <w:t>.</w:t>
      </w:r>
    </w:p>
    <w:p w:rsidR="00EB4FFC" w:rsidRDefault="00B258C0" w:rsidP="00EB4FFC">
      <w:pPr>
        <w:spacing w:after="0" w:line="240" w:lineRule="auto"/>
        <w:ind w:firstLine="709"/>
        <w:jc w:val="both"/>
        <w:rPr>
          <w:rFonts w:ascii="Times New Roman" w:hAnsi="Times New Roman" w:cs="Times New Roman"/>
          <w:sz w:val="28"/>
        </w:rPr>
      </w:pPr>
      <w:r w:rsidRPr="000C4350">
        <w:rPr>
          <w:rFonts w:ascii="Times New Roman" w:hAnsi="Times New Roman" w:cs="Times New Roman"/>
          <w:sz w:val="28"/>
        </w:rPr>
        <w:t xml:space="preserve">Важным фактором, влияющим на общительность ребенка, являются внутрисемейные отношения. Ребенок </w:t>
      </w:r>
      <w:proofErr w:type="spellStart"/>
      <w:r w:rsidRPr="000C4350">
        <w:rPr>
          <w:rFonts w:ascii="Times New Roman" w:hAnsi="Times New Roman" w:cs="Times New Roman"/>
          <w:sz w:val="28"/>
        </w:rPr>
        <w:t>самовыражается</w:t>
      </w:r>
      <w:proofErr w:type="spellEnd"/>
      <w:r w:rsidRPr="000C4350">
        <w:rPr>
          <w:rFonts w:ascii="Times New Roman" w:hAnsi="Times New Roman" w:cs="Times New Roman"/>
          <w:sz w:val="28"/>
        </w:rPr>
        <w:t xml:space="preserve"> в первую очередь в семье. Если дома к нему прислушиваются, ценят его мнение, то и в общении со сверстниками он будет стремиться к подобному обращению. Если же в </w:t>
      </w:r>
      <w:r w:rsidRPr="000C4350">
        <w:rPr>
          <w:rFonts w:ascii="Times New Roman" w:hAnsi="Times New Roman" w:cs="Times New Roman"/>
          <w:sz w:val="28"/>
        </w:rPr>
        <w:lastRenderedPageBreak/>
        <w:t xml:space="preserve">семье его мнение никому не интересно, его не слушают и не пытаются понять, то и с ровесниками взаимоотношения не </w:t>
      </w:r>
      <w:r w:rsidRPr="00A73DF0">
        <w:rPr>
          <w:rFonts w:ascii="Times New Roman" w:hAnsi="Times New Roman" w:cs="Times New Roman"/>
          <w:sz w:val="28"/>
        </w:rPr>
        <w:t>выстроятся</w:t>
      </w:r>
      <w:r w:rsidRPr="000C4350">
        <w:rPr>
          <w:rFonts w:ascii="Times New Roman" w:hAnsi="Times New Roman" w:cs="Times New Roman"/>
          <w:sz w:val="28"/>
        </w:rPr>
        <w:t>.</w:t>
      </w:r>
    </w:p>
    <w:p w:rsidR="00B258C0" w:rsidRDefault="00B258C0" w:rsidP="00EB4FFC">
      <w:pPr>
        <w:spacing w:after="0" w:line="240" w:lineRule="auto"/>
        <w:ind w:firstLine="709"/>
        <w:jc w:val="both"/>
        <w:rPr>
          <w:rFonts w:ascii="Times New Roman" w:hAnsi="Times New Roman" w:cs="Times New Roman"/>
          <w:sz w:val="28"/>
        </w:rPr>
      </w:pPr>
      <w:r w:rsidRPr="000C4350">
        <w:rPr>
          <w:rFonts w:ascii="Times New Roman" w:hAnsi="Times New Roman" w:cs="Times New Roman"/>
          <w:sz w:val="28"/>
        </w:rPr>
        <w:t>Порой у ребенка не развиты базовые навыки общения: он не умеет слушать, перебивает, грубит, когда ему делают замечания, и так далее. Привыкший к уступкам дома, он не в силах сдерживать себя и в коллективе, но вряд ли такой собеседник обрадует детишек.</w:t>
      </w:r>
    </w:p>
    <w:p w:rsidR="00B258C0" w:rsidRPr="000C4350" w:rsidRDefault="00B258C0" w:rsidP="00B258C0">
      <w:pPr>
        <w:spacing w:after="0" w:line="240" w:lineRule="auto"/>
        <w:ind w:firstLine="709"/>
        <w:jc w:val="both"/>
        <w:rPr>
          <w:rFonts w:ascii="Times New Roman" w:hAnsi="Times New Roman" w:cs="Times New Roman"/>
          <w:sz w:val="28"/>
        </w:rPr>
      </w:pPr>
      <w:r w:rsidRPr="00F63894">
        <w:rPr>
          <w:rFonts w:ascii="Times New Roman" w:hAnsi="Times New Roman" w:cs="Times New Roman"/>
          <w:sz w:val="28"/>
        </w:rPr>
        <w:t>Именно семья обеспечивает ребенку определенный уровень интеллектуального развития и прививает навыки общения.</w:t>
      </w:r>
    </w:p>
    <w:p w:rsidR="00864986" w:rsidRPr="00FC3B62" w:rsidRDefault="00257F14" w:rsidP="00864986">
      <w:pPr>
        <w:pStyle w:val="a3"/>
        <w:ind w:firstLine="709"/>
        <w:jc w:val="both"/>
        <w:rPr>
          <w:rFonts w:ascii="Times New Roman" w:hAnsi="Times New Roman" w:cs="Times New Roman"/>
          <w:i/>
          <w:sz w:val="28"/>
          <w:szCs w:val="28"/>
          <w:lang w:eastAsia="en-US"/>
        </w:rPr>
      </w:pPr>
      <w:r w:rsidRPr="00257F14">
        <w:rPr>
          <w:rStyle w:val="c0"/>
          <w:rFonts w:ascii="Times New Roman" w:hAnsi="Times New Roman" w:cs="Times New Roman"/>
          <w:color w:val="000000"/>
          <w:sz w:val="28"/>
          <w:szCs w:val="28"/>
        </w:rPr>
        <w:t>С первых дней пребывания в школе ребенок включается в процесс межличностного взаимодействи</w:t>
      </w:r>
      <w:r w:rsidR="00FC3B62">
        <w:rPr>
          <w:rStyle w:val="c0"/>
          <w:rFonts w:ascii="Times New Roman" w:hAnsi="Times New Roman" w:cs="Times New Roman"/>
          <w:color w:val="000000"/>
          <w:sz w:val="28"/>
          <w:szCs w:val="28"/>
        </w:rPr>
        <w:t xml:space="preserve">я с одноклассниками и учителем. </w:t>
      </w:r>
      <w:r w:rsidR="008177F2">
        <w:rPr>
          <w:rFonts w:ascii="Times New Roman" w:eastAsia="Times New Roman" w:hAnsi="Times New Roman" w:cs="Times New Roman"/>
          <w:sz w:val="28"/>
          <w:szCs w:val="28"/>
        </w:rPr>
        <w:t>И вы, родители</w:t>
      </w:r>
      <w:r w:rsidR="00864986" w:rsidRPr="00864986">
        <w:rPr>
          <w:rFonts w:ascii="Times New Roman" w:eastAsia="Times New Roman" w:hAnsi="Times New Roman" w:cs="Times New Roman"/>
          <w:sz w:val="28"/>
          <w:szCs w:val="28"/>
        </w:rPr>
        <w:t>, конечно же задавались вопросами «Хорошо ли там чувствует себя ваш ребёнок? Не обижа</w:t>
      </w:r>
      <w:r w:rsidR="00FC3B62">
        <w:rPr>
          <w:rFonts w:ascii="Times New Roman" w:eastAsia="Times New Roman" w:hAnsi="Times New Roman" w:cs="Times New Roman"/>
          <w:sz w:val="28"/>
          <w:szCs w:val="28"/>
        </w:rPr>
        <w:t>е</w:t>
      </w:r>
      <w:r w:rsidR="00864986" w:rsidRPr="00864986">
        <w:rPr>
          <w:rFonts w:ascii="Times New Roman" w:eastAsia="Times New Roman" w:hAnsi="Times New Roman" w:cs="Times New Roman"/>
          <w:sz w:val="28"/>
          <w:szCs w:val="28"/>
        </w:rPr>
        <w:t xml:space="preserve">т ли кто его, или он кого? </w:t>
      </w:r>
      <w:r w:rsidR="00FC3B62" w:rsidRPr="00257F14">
        <w:rPr>
          <w:rStyle w:val="c0"/>
          <w:rFonts w:ascii="Times New Roman" w:hAnsi="Times New Roman" w:cs="Times New Roman"/>
          <w:color w:val="000000"/>
          <w:sz w:val="28"/>
          <w:szCs w:val="28"/>
        </w:rPr>
        <w:t>Наблюдения за первоклассниками показывают, что вначале дети как будто даже избегают непосредственных контактов друг с другом, каждый из них пока еще сам по себе. Контакт между собой дети осуществляют посредством педагога.</w:t>
      </w:r>
      <w:r w:rsidR="00FC3B62">
        <w:rPr>
          <w:rFonts w:ascii="Times New Roman" w:hAnsi="Times New Roman" w:cs="Times New Roman"/>
          <w:i/>
          <w:sz w:val="28"/>
          <w:szCs w:val="28"/>
          <w:lang w:eastAsia="en-US"/>
        </w:rPr>
        <w:t xml:space="preserve"> </w:t>
      </w:r>
      <w:r w:rsidR="00864986" w:rsidRPr="00864986">
        <w:rPr>
          <w:rFonts w:ascii="Times New Roman" w:eastAsia="Times New Roman" w:hAnsi="Times New Roman" w:cs="Times New Roman"/>
          <w:sz w:val="28"/>
          <w:szCs w:val="28"/>
        </w:rPr>
        <w:t xml:space="preserve">Из всего коллектива ребёнок выделяет несколько детей, с которыми ему хочется более близко общаться. Именно в этом возрасте у ребёнка </w:t>
      </w:r>
      <w:r w:rsidR="00A73DF0" w:rsidRPr="00864986">
        <w:rPr>
          <w:rFonts w:ascii="Times New Roman" w:eastAsia="Times New Roman" w:hAnsi="Times New Roman" w:cs="Times New Roman"/>
          <w:sz w:val="28"/>
          <w:szCs w:val="28"/>
        </w:rPr>
        <w:t>появляются</w:t>
      </w:r>
      <w:r w:rsidR="00A73DF0" w:rsidRPr="00864986">
        <w:rPr>
          <w:rFonts w:ascii="Times New Roman" w:eastAsia="Times New Roman" w:hAnsi="Times New Roman" w:cs="Times New Roman"/>
          <w:sz w:val="28"/>
          <w:szCs w:val="28"/>
        </w:rPr>
        <w:t xml:space="preserve"> </w:t>
      </w:r>
      <w:r w:rsidR="00864986" w:rsidRPr="00864986">
        <w:rPr>
          <w:rFonts w:ascii="Times New Roman" w:eastAsia="Times New Roman" w:hAnsi="Times New Roman" w:cs="Times New Roman"/>
          <w:sz w:val="28"/>
          <w:szCs w:val="28"/>
        </w:rPr>
        <w:t xml:space="preserve">первые «настоящие друзья». Чтобы каждый ребёнок </w:t>
      </w:r>
      <w:r w:rsidR="00864986">
        <w:rPr>
          <w:rFonts w:ascii="Times New Roman" w:eastAsia="Times New Roman" w:hAnsi="Times New Roman" w:cs="Times New Roman"/>
          <w:sz w:val="28"/>
          <w:szCs w:val="28"/>
        </w:rPr>
        <w:t>комфортно себя чувствовал в коллекти</w:t>
      </w:r>
      <w:r w:rsidR="00864986" w:rsidRPr="00864986">
        <w:rPr>
          <w:rFonts w:ascii="Times New Roman" w:eastAsia="Times New Roman" w:hAnsi="Times New Roman" w:cs="Times New Roman"/>
          <w:sz w:val="28"/>
          <w:szCs w:val="28"/>
        </w:rPr>
        <w:t>ве, очень важно, чтобы в нём царила дружеская, позитивная атмосфера.</w:t>
      </w:r>
    </w:p>
    <w:p w:rsidR="00EB4FFC" w:rsidRPr="00EB4FFC" w:rsidRDefault="00EB4FFC" w:rsidP="00EB4FFC">
      <w:pPr>
        <w:pStyle w:val="a3"/>
        <w:ind w:firstLine="709"/>
        <w:jc w:val="both"/>
        <w:rPr>
          <w:rFonts w:ascii="Times New Roman" w:eastAsia="Times New Roman" w:hAnsi="Times New Roman" w:cs="Times New Roman"/>
          <w:i/>
          <w:sz w:val="28"/>
          <w:szCs w:val="28"/>
        </w:rPr>
      </w:pPr>
      <w:r w:rsidRPr="00EB4FFC">
        <w:rPr>
          <w:rStyle w:val="a6"/>
          <w:rFonts w:ascii="Times New Roman" w:hAnsi="Times New Roman" w:cs="Times New Roman"/>
          <w:b w:val="0"/>
          <w:sz w:val="28"/>
          <w:szCs w:val="28"/>
        </w:rPr>
        <w:t xml:space="preserve">Вместе со своими детьми вы можете посмотреть и обсудить </w:t>
      </w:r>
      <w:r>
        <w:rPr>
          <w:rStyle w:val="a6"/>
          <w:rFonts w:ascii="Times New Roman" w:hAnsi="Times New Roman" w:cs="Times New Roman"/>
          <w:b w:val="0"/>
          <w:sz w:val="28"/>
          <w:szCs w:val="28"/>
        </w:rPr>
        <w:t>ролик о доброте и дружбе.</w:t>
      </w:r>
      <w:r w:rsidRPr="00EB4FFC">
        <w:rPr>
          <w:rStyle w:val="a6"/>
          <w:rFonts w:ascii="Times New Roman" w:hAnsi="Times New Roman" w:cs="Times New Roman"/>
          <w:b w:val="0"/>
          <w:i/>
          <w:sz w:val="28"/>
          <w:szCs w:val="28"/>
        </w:rPr>
        <w:t xml:space="preserve"> Доступ по ссылке</w:t>
      </w:r>
      <w:r w:rsidR="00FC3B62">
        <w:rPr>
          <w:rStyle w:val="a6"/>
          <w:rFonts w:ascii="Times New Roman" w:hAnsi="Times New Roman" w:cs="Times New Roman"/>
          <w:b w:val="0"/>
          <w:i/>
          <w:sz w:val="28"/>
          <w:szCs w:val="28"/>
        </w:rPr>
        <w:t xml:space="preserve"> </w:t>
      </w:r>
      <w:r w:rsidRPr="00EB4FFC">
        <w:rPr>
          <w:rFonts w:ascii="Times New Roman" w:eastAsia="Times New Roman" w:hAnsi="Times New Roman" w:cs="Times New Roman"/>
          <w:i/>
          <w:sz w:val="28"/>
          <w:szCs w:val="28"/>
        </w:rPr>
        <w:t>https://youtu.be/ioxMjTfFlj0.</w:t>
      </w:r>
    </w:p>
    <w:p w:rsidR="00864986" w:rsidRDefault="00864986" w:rsidP="001F2EB7">
      <w:pPr>
        <w:pStyle w:val="a3"/>
        <w:ind w:firstLine="709"/>
        <w:jc w:val="both"/>
        <w:rPr>
          <w:rFonts w:ascii="Times New Roman" w:eastAsia="Times New Roman" w:hAnsi="Times New Roman" w:cs="Times New Roman"/>
          <w:i/>
          <w:sz w:val="28"/>
          <w:szCs w:val="28"/>
        </w:rPr>
      </w:pPr>
      <w:r w:rsidRPr="00864986">
        <w:rPr>
          <w:rFonts w:ascii="Times New Roman" w:eastAsia="Times New Roman" w:hAnsi="Times New Roman" w:cs="Times New Roman"/>
          <w:sz w:val="28"/>
          <w:szCs w:val="28"/>
        </w:rPr>
        <w:t>Чтобы у ребёнка складывались дружеские отношения в кол</w:t>
      </w:r>
      <w:r w:rsidR="001332BE">
        <w:rPr>
          <w:rFonts w:ascii="Times New Roman" w:eastAsia="Times New Roman" w:hAnsi="Times New Roman" w:cs="Times New Roman"/>
          <w:sz w:val="28"/>
          <w:szCs w:val="28"/>
        </w:rPr>
        <w:t>лекти</w:t>
      </w:r>
      <w:r w:rsidRPr="00864986">
        <w:rPr>
          <w:rFonts w:ascii="Times New Roman" w:eastAsia="Times New Roman" w:hAnsi="Times New Roman" w:cs="Times New Roman"/>
          <w:sz w:val="28"/>
          <w:szCs w:val="28"/>
        </w:rPr>
        <w:t>ве, родителям очень важно разговарива</w:t>
      </w:r>
      <w:r w:rsidR="001332BE">
        <w:rPr>
          <w:rFonts w:ascii="Times New Roman" w:eastAsia="Times New Roman" w:hAnsi="Times New Roman" w:cs="Times New Roman"/>
          <w:sz w:val="28"/>
          <w:szCs w:val="28"/>
        </w:rPr>
        <w:t>ть</w:t>
      </w:r>
      <w:r w:rsidRPr="00864986">
        <w:rPr>
          <w:rFonts w:ascii="Times New Roman" w:eastAsia="Times New Roman" w:hAnsi="Times New Roman" w:cs="Times New Roman"/>
          <w:sz w:val="28"/>
          <w:szCs w:val="28"/>
        </w:rPr>
        <w:t xml:space="preserve"> с ребёнком, знать, что его волнует и тревожит, есть ли у него друзья. Я бы хотела предложить </w:t>
      </w:r>
      <w:r w:rsidR="00FC3B62">
        <w:rPr>
          <w:rFonts w:ascii="Times New Roman" w:eastAsia="Times New Roman" w:hAnsi="Times New Roman" w:cs="Times New Roman"/>
          <w:sz w:val="28"/>
          <w:szCs w:val="28"/>
        </w:rPr>
        <w:t>в</w:t>
      </w:r>
      <w:r w:rsidR="00FC3B62" w:rsidRPr="00864986">
        <w:rPr>
          <w:rFonts w:ascii="Times New Roman" w:eastAsia="Times New Roman" w:hAnsi="Times New Roman" w:cs="Times New Roman"/>
          <w:sz w:val="28"/>
          <w:szCs w:val="28"/>
        </w:rPr>
        <w:t xml:space="preserve">ам </w:t>
      </w:r>
      <w:r w:rsidRPr="00864986">
        <w:rPr>
          <w:rFonts w:ascii="Times New Roman" w:eastAsia="Times New Roman" w:hAnsi="Times New Roman" w:cs="Times New Roman"/>
          <w:sz w:val="28"/>
          <w:szCs w:val="28"/>
        </w:rPr>
        <w:t>тест</w:t>
      </w:r>
      <w:r w:rsidR="00CC3A73">
        <w:rPr>
          <w:rFonts w:ascii="Times New Roman" w:eastAsia="Times New Roman" w:hAnsi="Times New Roman" w:cs="Times New Roman"/>
          <w:sz w:val="28"/>
          <w:szCs w:val="28"/>
        </w:rPr>
        <w:t xml:space="preserve"> на выявление уровня коммуникативных умений ваших детей</w:t>
      </w:r>
      <w:r w:rsidRPr="00864986">
        <w:rPr>
          <w:rFonts w:ascii="Times New Roman" w:eastAsia="Times New Roman" w:hAnsi="Times New Roman" w:cs="Times New Roman"/>
          <w:sz w:val="28"/>
          <w:szCs w:val="28"/>
        </w:rPr>
        <w:t>.</w:t>
      </w:r>
      <w:r w:rsidR="00FC3B62">
        <w:rPr>
          <w:rFonts w:ascii="Times New Roman" w:eastAsia="Times New Roman" w:hAnsi="Times New Roman" w:cs="Times New Roman"/>
          <w:sz w:val="28"/>
          <w:szCs w:val="28"/>
        </w:rPr>
        <w:t xml:space="preserve"> </w:t>
      </w:r>
      <w:r w:rsidR="001F2EB7" w:rsidRPr="001F2EB7">
        <w:rPr>
          <w:rFonts w:ascii="Times New Roman" w:eastAsia="Times New Roman" w:hAnsi="Times New Roman" w:cs="Times New Roman"/>
          <w:i/>
          <w:sz w:val="28"/>
          <w:szCs w:val="28"/>
        </w:rPr>
        <w:t xml:space="preserve">(Приложение </w:t>
      </w:r>
      <w:r w:rsidR="00FC3B62">
        <w:rPr>
          <w:rFonts w:ascii="Times New Roman" w:eastAsia="Times New Roman" w:hAnsi="Times New Roman" w:cs="Times New Roman"/>
          <w:i/>
          <w:sz w:val="28"/>
          <w:szCs w:val="28"/>
        </w:rPr>
        <w:t>2</w:t>
      </w:r>
      <w:r w:rsidR="001F2EB7" w:rsidRPr="001F2EB7">
        <w:rPr>
          <w:rFonts w:ascii="Times New Roman" w:eastAsia="Times New Roman" w:hAnsi="Times New Roman" w:cs="Times New Roman"/>
          <w:i/>
          <w:sz w:val="28"/>
          <w:szCs w:val="28"/>
        </w:rPr>
        <w:t xml:space="preserve">. Тест на выявление уровня коммуникативных </w:t>
      </w:r>
      <w:r w:rsidR="00CC3A73">
        <w:rPr>
          <w:rFonts w:ascii="Times New Roman" w:eastAsia="Times New Roman" w:hAnsi="Times New Roman" w:cs="Times New Roman"/>
          <w:i/>
          <w:sz w:val="28"/>
          <w:szCs w:val="28"/>
        </w:rPr>
        <w:t>умений</w:t>
      </w:r>
      <w:r w:rsidR="001F2EB7" w:rsidRPr="001F2EB7">
        <w:rPr>
          <w:rFonts w:ascii="Times New Roman" w:eastAsia="Times New Roman" w:hAnsi="Times New Roman" w:cs="Times New Roman"/>
          <w:i/>
          <w:sz w:val="28"/>
          <w:szCs w:val="28"/>
        </w:rPr>
        <w:t xml:space="preserve"> детей.)</w:t>
      </w:r>
    </w:p>
    <w:p w:rsidR="00534E4E" w:rsidRDefault="00534E4E" w:rsidP="00534E4E">
      <w:pPr>
        <w:pStyle w:val="a3"/>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Подведение итогов.</w:t>
      </w:r>
    </w:p>
    <w:p w:rsidR="00534E4E" w:rsidRDefault="00534E4E" w:rsidP="00534E4E">
      <w:pPr>
        <w:pStyle w:val="a3"/>
        <w:ind w:firstLine="709"/>
        <w:jc w:val="both"/>
        <w:rPr>
          <w:rFonts w:ascii="Times New Roman" w:hAnsi="Times New Roman" w:cs="Times New Roman"/>
          <w:sz w:val="28"/>
          <w:szCs w:val="28"/>
        </w:rPr>
      </w:pPr>
      <w:r w:rsidRPr="00534E4E">
        <w:rPr>
          <w:rFonts w:ascii="Times New Roman" w:eastAsia="Times New Roman" w:hAnsi="Times New Roman" w:cs="Times New Roman"/>
          <w:sz w:val="28"/>
          <w:szCs w:val="28"/>
        </w:rPr>
        <w:t xml:space="preserve">Заканчивая нашу встречу, </w:t>
      </w:r>
      <w:r w:rsidR="00FA73D4">
        <w:rPr>
          <w:rFonts w:ascii="Times New Roman" w:hAnsi="Times New Roman" w:cs="Times New Roman"/>
          <w:sz w:val="28"/>
          <w:szCs w:val="28"/>
        </w:rPr>
        <w:t xml:space="preserve">хочу вручить вам памятку «Важные правила в общении с ребёнком» </w:t>
      </w:r>
      <w:r w:rsidR="00FA73D4" w:rsidRPr="001F2EB7">
        <w:rPr>
          <w:rFonts w:ascii="Times New Roman" w:eastAsia="Times New Roman" w:hAnsi="Times New Roman" w:cs="Times New Roman"/>
          <w:i/>
          <w:sz w:val="28"/>
          <w:szCs w:val="28"/>
        </w:rPr>
        <w:t xml:space="preserve">(Приложение </w:t>
      </w:r>
      <w:r w:rsidR="00FA73D4">
        <w:rPr>
          <w:rFonts w:ascii="Times New Roman" w:eastAsia="Times New Roman" w:hAnsi="Times New Roman" w:cs="Times New Roman"/>
          <w:i/>
          <w:sz w:val="28"/>
          <w:szCs w:val="28"/>
        </w:rPr>
        <w:t>3)</w:t>
      </w:r>
      <w:r w:rsidR="00FA73D4" w:rsidRPr="001F2EB7">
        <w:rPr>
          <w:rFonts w:ascii="Times New Roman" w:eastAsia="Times New Roman" w:hAnsi="Times New Roman" w:cs="Times New Roman"/>
          <w:i/>
          <w:sz w:val="28"/>
          <w:szCs w:val="28"/>
        </w:rPr>
        <w:t xml:space="preserve"> </w:t>
      </w:r>
      <w:r w:rsidR="00FA73D4">
        <w:rPr>
          <w:rFonts w:ascii="Times New Roman" w:hAnsi="Times New Roman" w:cs="Times New Roman"/>
          <w:sz w:val="28"/>
          <w:szCs w:val="28"/>
        </w:rPr>
        <w:t xml:space="preserve">и </w:t>
      </w:r>
      <w:r w:rsidRPr="00534E4E">
        <w:rPr>
          <w:rFonts w:ascii="Times New Roman" w:eastAsia="Times New Roman" w:hAnsi="Times New Roman" w:cs="Times New Roman"/>
          <w:sz w:val="28"/>
          <w:szCs w:val="28"/>
        </w:rPr>
        <w:t>дать</w:t>
      </w:r>
      <w:r w:rsidR="00FC3B62">
        <w:rPr>
          <w:rFonts w:ascii="Times New Roman" w:eastAsia="Times New Roman" w:hAnsi="Times New Roman" w:cs="Times New Roman"/>
          <w:sz w:val="28"/>
          <w:szCs w:val="28"/>
        </w:rPr>
        <w:t xml:space="preserve"> </w:t>
      </w:r>
      <w:r>
        <w:rPr>
          <w:rFonts w:ascii="Times New Roman" w:hAnsi="Times New Roman" w:cs="Times New Roman"/>
          <w:sz w:val="28"/>
          <w:szCs w:val="28"/>
        </w:rPr>
        <w:t>несколько советов:</w:t>
      </w:r>
    </w:p>
    <w:p w:rsidR="00534E4E" w:rsidRDefault="00534E4E" w:rsidP="00534E4E">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876869">
        <w:rPr>
          <w:rFonts w:ascii="Times New Roman" w:hAnsi="Times New Roman" w:cs="Times New Roman"/>
          <w:sz w:val="28"/>
          <w:szCs w:val="28"/>
        </w:rPr>
        <w:t>.</w:t>
      </w:r>
      <w:r w:rsidR="00A73DF0">
        <w:rPr>
          <w:rFonts w:ascii="Times New Roman" w:hAnsi="Times New Roman" w:cs="Times New Roman"/>
          <w:sz w:val="28"/>
          <w:szCs w:val="28"/>
        </w:rPr>
        <w:t> </w:t>
      </w:r>
      <w:r>
        <w:rPr>
          <w:rFonts w:ascii="Times New Roman" w:hAnsi="Times New Roman" w:cs="Times New Roman"/>
          <w:sz w:val="28"/>
          <w:szCs w:val="28"/>
        </w:rPr>
        <w:t>О</w:t>
      </w:r>
      <w:r w:rsidRPr="00534E4E">
        <w:rPr>
          <w:rFonts w:ascii="Times New Roman" w:hAnsi="Times New Roman" w:cs="Times New Roman"/>
          <w:sz w:val="28"/>
          <w:szCs w:val="28"/>
        </w:rPr>
        <w:t>бщайтесь со своими детьми ежедневно, хотя бы перед сном уделите внимание ребенку, обнимите, погладьте по головке, по спинке.</w:t>
      </w:r>
    </w:p>
    <w:p w:rsidR="00534E4E" w:rsidRDefault="00A73DF0" w:rsidP="00534E4E">
      <w:pPr>
        <w:pStyle w:val="a3"/>
        <w:ind w:firstLine="709"/>
        <w:jc w:val="both"/>
        <w:rPr>
          <w:rFonts w:ascii="Times New Roman" w:hAnsi="Times New Roman" w:cs="Times New Roman"/>
          <w:sz w:val="28"/>
          <w:szCs w:val="28"/>
        </w:rPr>
      </w:pPr>
      <w:r>
        <w:rPr>
          <w:rFonts w:ascii="Times New Roman" w:hAnsi="Times New Roman" w:cs="Times New Roman"/>
          <w:sz w:val="28"/>
          <w:szCs w:val="28"/>
        </w:rPr>
        <w:t>2. </w:t>
      </w:r>
      <w:r w:rsidR="00534E4E" w:rsidRPr="00534E4E">
        <w:rPr>
          <w:rFonts w:ascii="Times New Roman" w:hAnsi="Times New Roman" w:cs="Times New Roman"/>
          <w:sz w:val="28"/>
          <w:szCs w:val="28"/>
        </w:rPr>
        <w:t>Интересуйтесь их жизнью, вместе радуйтесь и переживайте неудачи, поддерживайте друг друга во всем, помогайте справляться с трудностями, но не перекладывайте трудности детей полностью на себя (не надо решать за них, надо вместе с ними)</w:t>
      </w:r>
      <w:r w:rsidR="00534E4E">
        <w:rPr>
          <w:rFonts w:ascii="Times New Roman" w:hAnsi="Times New Roman" w:cs="Times New Roman"/>
          <w:sz w:val="28"/>
          <w:szCs w:val="28"/>
        </w:rPr>
        <w:t>.</w:t>
      </w:r>
    </w:p>
    <w:p w:rsidR="00534E4E" w:rsidRDefault="00534E4E" w:rsidP="00534E4E">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A73DF0">
        <w:rPr>
          <w:rFonts w:ascii="Times New Roman" w:hAnsi="Times New Roman" w:cs="Times New Roman"/>
          <w:sz w:val="28"/>
          <w:szCs w:val="28"/>
        </w:rPr>
        <w:t> </w:t>
      </w:r>
      <w:r>
        <w:rPr>
          <w:rFonts w:ascii="Times New Roman" w:hAnsi="Times New Roman" w:cs="Times New Roman"/>
          <w:sz w:val="28"/>
          <w:szCs w:val="28"/>
        </w:rPr>
        <w:t>С</w:t>
      </w:r>
      <w:r w:rsidRPr="00534E4E">
        <w:rPr>
          <w:rFonts w:ascii="Times New Roman" w:hAnsi="Times New Roman" w:cs="Times New Roman"/>
          <w:sz w:val="28"/>
          <w:szCs w:val="28"/>
        </w:rPr>
        <w:t>тремитесь к достижению поставленных целей вместе, избавьте детей от взрослых конфликтов, взаимных оскорблений и обид, п</w:t>
      </w:r>
      <w:r w:rsidR="00A73DF0">
        <w:rPr>
          <w:rFonts w:ascii="Times New Roman" w:hAnsi="Times New Roman" w:cs="Times New Roman"/>
          <w:sz w:val="28"/>
          <w:szCs w:val="28"/>
        </w:rPr>
        <w:t xml:space="preserve">обольше заглядывайте им в душу – </w:t>
      </w:r>
      <w:r w:rsidRPr="00534E4E">
        <w:rPr>
          <w:rFonts w:ascii="Times New Roman" w:hAnsi="Times New Roman" w:cs="Times New Roman"/>
          <w:sz w:val="28"/>
          <w:szCs w:val="28"/>
        </w:rPr>
        <w:t>в глаза</w:t>
      </w:r>
      <w:r w:rsidR="00A73DF0">
        <w:rPr>
          <w:rFonts w:ascii="Times New Roman" w:hAnsi="Times New Roman" w:cs="Times New Roman"/>
          <w:sz w:val="28"/>
          <w:szCs w:val="28"/>
        </w:rPr>
        <w:t>, зеркало души</w:t>
      </w:r>
      <w:r w:rsidRPr="00534E4E">
        <w:rPr>
          <w:rFonts w:ascii="Times New Roman" w:hAnsi="Times New Roman" w:cs="Times New Roman"/>
          <w:sz w:val="28"/>
          <w:szCs w:val="28"/>
        </w:rPr>
        <w:t xml:space="preserve">. </w:t>
      </w:r>
    </w:p>
    <w:p w:rsidR="00FC3B62" w:rsidRDefault="00A73DF0" w:rsidP="00A73DF0">
      <w:pPr>
        <w:pStyle w:val="a3"/>
        <w:ind w:firstLine="709"/>
        <w:jc w:val="both"/>
        <w:rPr>
          <w:rFonts w:ascii="Times New Roman" w:hAnsi="Times New Roman" w:cs="Times New Roman"/>
          <w:sz w:val="28"/>
          <w:szCs w:val="28"/>
        </w:rPr>
      </w:pPr>
      <w:r>
        <w:rPr>
          <w:rFonts w:ascii="Times New Roman" w:hAnsi="Times New Roman" w:cs="Times New Roman"/>
          <w:sz w:val="28"/>
          <w:szCs w:val="28"/>
        </w:rPr>
        <w:t>4. </w:t>
      </w:r>
      <w:r w:rsidR="00534E4E">
        <w:rPr>
          <w:rFonts w:ascii="Times New Roman" w:hAnsi="Times New Roman" w:cs="Times New Roman"/>
          <w:sz w:val="28"/>
          <w:szCs w:val="28"/>
        </w:rPr>
        <w:t>Создайте</w:t>
      </w:r>
      <w:r w:rsidR="00534E4E" w:rsidRPr="00534E4E">
        <w:rPr>
          <w:rFonts w:ascii="Times New Roman" w:hAnsi="Times New Roman" w:cs="Times New Roman"/>
          <w:sz w:val="28"/>
          <w:szCs w:val="28"/>
        </w:rPr>
        <w:t xml:space="preserve"> в семье положительный микроклимат, основанный на любви и уважении, доверии и поддержке – это </w:t>
      </w:r>
      <w:r w:rsidR="00534E4E">
        <w:rPr>
          <w:rFonts w:ascii="Times New Roman" w:hAnsi="Times New Roman" w:cs="Times New Roman"/>
          <w:sz w:val="28"/>
          <w:szCs w:val="28"/>
        </w:rPr>
        <w:t>научит</w:t>
      </w:r>
      <w:r w:rsidR="00534E4E" w:rsidRPr="00534E4E">
        <w:rPr>
          <w:rFonts w:ascii="Times New Roman" w:hAnsi="Times New Roman" w:cs="Times New Roman"/>
          <w:sz w:val="28"/>
          <w:szCs w:val="28"/>
        </w:rPr>
        <w:t xml:space="preserve"> ребенка общаться с окружающим миром, любить и уважать не только себя и свою семью. Э</w:t>
      </w:r>
      <w:r w:rsidR="00534E4E">
        <w:rPr>
          <w:rFonts w:ascii="Times New Roman" w:hAnsi="Times New Roman" w:cs="Times New Roman"/>
          <w:sz w:val="28"/>
          <w:szCs w:val="28"/>
        </w:rPr>
        <w:t>то даст</w:t>
      </w:r>
      <w:r w:rsidR="00534E4E" w:rsidRPr="00534E4E">
        <w:rPr>
          <w:rFonts w:ascii="Times New Roman" w:hAnsi="Times New Roman" w:cs="Times New Roman"/>
          <w:sz w:val="28"/>
          <w:szCs w:val="28"/>
        </w:rPr>
        <w:t xml:space="preserve"> ему билет в счастливую жизнь, в которой он добьется желаемых результатов и не останется один со своим горем и обидой.</w:t>
      </w:r>
      <w:r w:rsidR="00FC3B62">
        <w:rPr>
          <w:rFonts w:ascii="Times New Roman" w:hAnsi="Times New Roman" w:cs="Times New Roman"/>
          <w:sz w:val="28"/>
          <w:szCs w:val="28"/>
        </w:rPr>
        <w:br w:type="page"/>
      </w:r>
    </w:p>
    <w:p w:rsidR="00A42CE5" w:rsidRPr="00A42CE5" w:rsidRDefault="00A42CE5" w:rsidP="00823505">
      <w:pPr>
        <w:jc w:val="center"/>
        <w:rPr>
          <w:rFonts w:ascii="Times New Roman" w:hAnsi="Times New Roman" w:cs="Times New Roman"/>
          <w:sz w:val="28"/>
          <w:szCs w:val="28"/>
        </w:rPr>
      </w:pPr>
      <w:r w:rsidRPr="008D471C">
        <w:rPr>
          <w:rFonts w:ascii="Times New Roman" w:hAnsi="Times New Roman" w:cs="Times New Roman"/>
          <w:sz w:val="28"/>
          <w:szCs w:val="28"/>
        </w:rPr>
        <w:lastRenderedPageBreak/>
        <w:t>Список использованных источников</w:t>
      </w:r>
    </w:p>
    <w:p w:rsidR="00A407FA" w:rsidRPr="007429D9" w:rsidRDefault="00A42CE5" w:rsidP="00A42CE5">
      <w:pPr>
        <w:pStyle w:val="a3"/>
        <w:ind w:firstLine="709"/>
        <w:jc w:val="both"/>
        <w:rPr>
          <w:rFonts w:ascii="Times New Roman" w:hAnsi="Times New Roman" w:cs="Times New Roman"/>
          <w:sz w:val="24"/>
          <w:szCs w:val="24"/>
        </w:rPr>
      </w:pPr>
      <w:r w:rsidRPr="007429D9">
        <w:rPr>
          <w:rStyle w:val="a6"/>
          <w:rFonts w:ascii="Times New Roman" w:hAnsi="Times New Roman" w:cs="Times New Roman"/>
          <w:b w:val="0"/>
          <w:sz w:val="24"/>
          <w:szCs w:val="24"/>
        </w:rPr>
        <w:t>1.</w:t>
      </w:r>
      <w:r w:rsidR="00FA73D4" w:rsidRPr="007429D9">
        <w:rPr>
          <w:rStyle w:val="a6"/>
          <w:rFonts w:ascii="Times New Roman" w:hAnsi="Times New Roman" w:cs="Times New Roman"/>
          <w:b w:val="0"/>
          <w:sz w:val="24"/>
          <w:szCs w:val="24"/>
        </w:rPr>
        <w:t xml:space="preserve"> </w:t>
      </w:r>
      <w:r w:rsidR="00823505" w:rsidRPr="007429D9">
        <w:rPr>
          <w:rFonts w:ascii="Times New Roman" w:hAnsi="Times New Roman" w:cs="Times New Roman"/>
          <w:sz w:val="24"/>
          <w:szCs w:val="24"/>
        </w:rPr>
        <w:t xml:space="preserve">Иванова И. Ю. Формирование коммуникативных навыков у первоклассников во внеурочной деятельности [Текст] / И. Ю. Иванова // Начальная школа. - 2013. - №2. </w:t>
      </w:r>
    </w:p>
    <w:p w:rsidR="00823505" w:rsidRPr="007429D9" w:rsidRDefault="00A42CE5" w:rsidP="00A42CE5">
      <w:pPr>
        <w:pStyle w:val="a3"/>
        <w:ind w:firstLine="709"/>
        <w:jc w:val="both"/>
        <w:rPr>
          <w:rFonts w:ascii="Times New Roman" w:hAnsi="Times New Roman" w:cs="Times New Roman"/>
          <w:sz w:val="24"/>
          <w:szCs w:val="24"/>
        </w:rPr>
      </w:pPr>
      <w:r w:rsidRPr="007429D9">
        <w:rPr>
          <w:rFonts w:ascii="Times New Roman" w:hAnsi="Times New Roman" w:cs="Times New Roman"/>
          <w:sz w:val="24"/>
          <w:szCs w:val="24"/>
        </w:rPr>
        <w:t xml:space="preserve">2. </w:t>
      </w:r>
      <w:proofErr w:type="spellStart"/>
      <w:r w:rsidR="00823505" w:rsidRPr="007429D9">
        <w:rPr>
          <w:rFonts w:ascii="Times New Roman" w:hAnsi="Times New Roman" w:cs="Times New Roman"/>
          <w:sz w:val="24"/>
          <w:szCs w:val="24"/>
        </w:rPr>
        <w:t>Пимкина</w:t>
      </w:r>
      <w:proofErr w:type="spellEnd"/>
      <w:r w:rsidR="00823505" w:rsidRPr="007429D9">
        <w:rPr>
          <w:rFonts w:ascii="Times New Roman" w:hAnsi="Times New Roman" w:cs="Times New Roman"/>
          <w:sz w:val="24"/>
          <w:szCs w:val="24"/>
        </w:rPr>
        <w:t xml:space="preserve"> О. А. Формирование коммуникативных УУД во внеурочной деятельности [Электронный ресурс]. Режим доступа</w:t>
      </w:r>
      <w:r w:rsidR="00A407FA" w:rsidRPr="007429D9">
        <w:rPr>
          <w:rFonts w:ascii="Times New Roman" w:hAnsi="Times New Roman" w:cs="Times New Roman"/>
          <w:sz w:val="24"/>
          <w:szCs w:val="24"/>
        </w:rPr>
        <w:t xml:space="preserve">: </w:t>
      </w:r>
      <w:r w:rsidR="00823505" w:rsidRPr="007429D9">
        <w:rPr>
          <w:rFonts w:ascii="Times New Roman" w:hAnsi="Times New Roman" w:cs="Times New Roman"/>
          <w:sz w:val="24"/>
          <w:szCs w:val="24"/>
        </w:rPr>
        <w:t>http://festival.1september.ru/articles/621311/.</w:t>
      </w:r>
    </w:p>
    <w:p w:rsidR="00A73DF0" w:rsidRDefault="00A23072" w:rsidP="00A42CE5">
      <w:pPr>
        <w:pStyle w:val="a3"/>
        <w:ind w:firstLine="709"/>
        <w:jc w:val="both"/>
        <w:rPr>
          <w:rFonts w:ascii="Times New Roman" w:hAnsi="Times New Roman" w:cs="Times New Roman"/>
          <w:sz w:val="24"/>
          <w:szCs w:val="24"/>
        </w:rPr>
      </w:pPr>
      <w:r w:rsidRPr="007429D9">
        <w:rPr>
          <w:rFonts w:ascii="Times New Roman" w:hAnsi="Times New Roman" w:cs="Times New Roman"/>
          <w:sz w:val="24"/>
          <w:szCs w:val="24"/>
        </w:rPr>
        <w:t xml:space="preserve">3. </w:t>
      </w:r>
      <w:proofErr w:type="spellStart"/>
      <w:r w:rsidR="007429D9" w:rsidRPr="007429D9">
        <w:rPr>
          <w:rFonts w:ascii="Times New Roman" w:hAnsi="Times New Roman" w:cs="Times New Roman"/>
          <w:sz w:val="24"/>
          <w:szCs w:val="24"/>
        </w:rPr>
        <w:t>Шкуричева</w:t>
      </w:r>
      <w:proofErr w:type="spellEnd"/>
      <w:r w:rsidR="007429D9" w:rsidRPr="007429D9">
        <w:rPr>
          <w:rFonts w:ascii="Times New Roman" w:hAnsi="Times New Roman" w:cs="Times New Roman"/>
          <w:sz w:val="24"/>
          <w:szCs w:val="24"/>
        </w:rPr>
        <w:t xml:space="preserve"> Н.А. Взаимодействие младших школьников как средство развития </w:t>
      </w:r>
      <w:proofErr w:type="spellStart"/>
      <w:r w:rsidR="007429D9" w:rsidRPr="007429D9">
        <w:rPr>
          <w:rFonts w:ascii="Times New Roman" w:hAnsi="Times New Roman" w:cs="Times New Roman"/>
          <w:sz w:val="24"/>
          <w:szCs w:val="24"/>
        </w:rPr>
        <w:t>коммуника</w:t>
      </w:r>
      <w:proofErr w:type="spellEnd"/>
      <w:r w:rsidR="007429D9" w:rsidRPr="007429D9">
        <w:rPr>
          <w:rFonts w:ascii="Times New Roman" w:hAnsi="Times New Roman" w:cs="Times New Roman"/>
          <w:sz w:val="24"/>
          <w:szCs w:val="24"/>
        </w:rPr>
        <w:noBreakHyphen/>
        <w:t xml:space="preserve"> </w:t>
      </w:r>
      <w:proofErr w:type="spellStart"/>
      <w:r w:rsidR="007429D9" w:rsidRPr="007429D9">
        <w:rPr>
          <w:rFonts w:ascii="Times New Roman" w:hAnsi="Times New Roman" w:cs="Times New Roman"/>
          <w:sz w:val="24"/>
          <w:szCs w:val="24"/>
        </w:rPr>
        <w:t>тивной</w:t>
      </w:r>
      <w:proofErr w:type="spellEnd"/>
      <w:r w:rsidR="007429D9" w:rsidRPr="007429D9">
        <w:rPr>
          <w:rFonts w:ascii="Times New Roman" w:hAnsi="Times New Roman" w:cs="Times New Roman"/>
          <w:sz w:val="24"/>
          <w:szCs w:val="24"/>
        </w:rPr>
        <w:t xml:space="preserve"> компетентности // Начальная школа. - 2011. - № 11.</w:t>
      </w:r>
      <w:r w:rsidR="00A73DF0">
        <w:rPr>
          <w:rFonts w:ascii="Times New Roman" w:hAnsi="Times New Roman" w:cs="Times New Roman"/>
          <w:sz w:val="24"/>
          <w:szCs w:val="24"/>
        </w:rPr>
        <w:t xml:space="preserve"> </w:t>
      </w:r>
    </w:p>
    <w:p w:rsidR="00A73DF0" w:rsidRDefault="00A73DF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A73DF0" w:rsidRDefault="00A73DF0">
      <w:pPr>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br w:type="page"/>
      </w:r>
    </w:p>
    <w:p w:rsidR="00E53DA7" w:rsidRDefault="00E53DA7" w:rsidP="001F2EB7">
      <w:pPr>
        <w:autoSpaceDE w:val="0"/>
        <w:autoSpaceDN w:val="0"/>
        <w:spacing w:after="0" w:line="240" w:lineRule="auto"/>
        <w:jc w:val="right"/>
        <w:rPr>
          <w:rFonts w:ascii="Times New Roman" w:eastAsia="Times New Roman" w:hAnsi="Times New Roman" w:cs="Times New Roman"/>
          <w:i/>
          <w:sz w:val="28"/>
          <w:szCs w:val="28"/>
          <w:lang w:eastAsia="ru-RU"/>
        </w:rPr>
      </w:pPr>
    </w:p>
    <w:p w:rsidR="00E33E6C" w:rsidRDefault="00E33E6C" w:rsidP="00E33E6C">
      <w:pPr>
        <w:pStyle w:val="a5"/>
        <w:spacing w:before="0" w:beforeAutospacing="0" w:after="0" w:afterAutospacing="0"/>
        <w:ind w:firstLine="708"/>
        <w:jc w:val="right"/>
        <w:rPr>
          <w:i/>
          <w:color w:val="000000"/>
          <w:sz w:val="28"/>
          <w:szCs w:val="28"/>
        </w:rPr>
      </w:pPr>
      <w:r>
        <w:rPr>
          <w:i/>
          <w:color w:val="000000"/>
          <w:sz w:val="28"/>
          <w:szCs w:val="28"/>
        </w:rPr>
        <w:t>Приложение 1</w:t>
      </w:r>
      <w:r w:rsidR="00EB7525">
        <w:rPr>
          <w:i/>
          <w:color w:val="000000"/>
          <w:sz w:val="28"/>
          <w:szCs w:val="28"/>
        </w:rPr>
        <w:t>.</w:t>
      </w:r>
    </w:p>
    <w:p w:rsidR="00E33E6C" w:rsidRPr="00E33E6C" w:rsidRDefault="00E33E6C" w:rsidP="00E33E6C">
      <w:pPr>
        <w:pStyle w:val="a5"/>
        <w:spacing w:before="0" w:beforeAutospacing="0" w:after="0" w:afterAutospacing="0"/>
        <w:ind w:firstLine="708"/>
        <w:jc w:val="right"/>
        <w:rPr>
          <w:i/>
          <w:color w:val="000000"/>
          <w:sz w:val="28"/>
          <w:szCs w:val="28"/>
        </w:rPr>
      </w:pPr>
    </w:p>
    <w:p w:rsidR="00E33E6C" w:rsidRPr="00820D08" w:rsidRDefault="00E33E6C" w:rsidP="00E33E6C">
      <w:pPr>
        <w:pStyle w:val="a5"/>
        <w:spacing w:before="0" w:beforeAutospacing="0" w:after="0" w:afterAutospacing="0"/>
        <w:ind w:firstLine="708"/>
        <w:jc w:val="both"/>
        <w:rPr>
          <w:b/>
          <w:i/>
          <w:color w:val="000000"/>
          <w:sz w:val="28"/>
          <w:szCs w:val="28"/>
        </w:rPr>
      </w:pPr>
      <w:r w:rsidRPr="00820D08">
        <w:rPr>
          <w:b/>
          <w:i/>
          <w:color w:val="000000"/>
          <w:sz w:val="28"/>
          <w:szCs w:val="28"/>
        </w:rPr>
        <w:t>Тест-игра с родителя</w:t>
      </w:r>
      <w:r>
        <w:rPr>
          <w:b/>
          <w:i/>
          <w:color w:val="000000"/>
          <w:sz w:val="28"/>
          <w:szCs w:val="28"/>
        </w:rPr>
        <w:t>ми «Как Вы общаетесь с детьми?»</w:t>
      </w:r>
    </w:p>
    <w:p w:rsidR="00E33E6C" w:rsidRPr="00820D08" w:rsidRDefault="00E33E6C" w:rsidP="00A73DF0">
      <w:pPr>
        <w:pStyle w:val="a5"/>
        <w:tabs>
          <w:tab w:val="left" w:pos="1134"/>
        </w:tabs>
        <w:spacing w:before="0" w:beforeAutospacing="0" w:after="0" w:afterAutospacing="0"/>
        <w:ind w:firstLine="708"/>
        <w:jc w:val="both"/>
        <w:rPr>
          <w:color w:val="000000"/>
          <w:sz w:val="28"/>
          <w:szCs w:val="28"/>
        </w:rPr>
      </w:pPr>
      <w:r>
        <w:rPr>
          <w:color w:val="000000"/>
          <w:sz w:val="28"/>
          <w:szCs w:val="28"/>
        </w:rPr>
        <w:t>В</w:t>
      </w:r>
      <w:r w:rsidRPr="00820D08">
        <w:rPr>
          <w:color w:val="000000"/>
          <w:sz w:val="28"/>
          <w:szCs w:val="28"/>
        </w:rPr>
        <w:t>ыб</w:t>
      </w:r>
      <w:r>
        <w:rPr>
          <w:color w:val="000000"/>
          <w:sz w:val="28"/>
          <w:szCs w:val="28"/>
        </w:rPr>
        <w:t>ерите</w:t>
      </w:r>
      <w:r w:rsidRPr="00820D08">
        <w:rPr>
          <w:color w:val="000000"/>
          <w:sz w:val="28"/>
          <w:szCs w:val="28"/>
        </w:rPr>
        <w:t xml:space="preserve"> те фразы, ко</w:t>
      </w:r>
      <w:r>
        <w:rPr>
          <w:color w:val="000000"/>
          <w:sz w:val="28"/>
          <w:szCs w:val="28"/>
        </w:rPr>
        <w:t>торые наиболее часто употребляете</w:t>
      </w:r>
      <w:r w:rsidRPr="00820D08">
        <w:rPr>
          <w:color w:val="000000"/>
          <w:sz w:val="28"/>
          <w:szCs w:val="28"/>
        </w:rPr>
        <w:t xml:space="preserve"> в общении с детьми.</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«Сколько раз тебе повторять!»</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«Посоветуй мне, пожалуйста…»</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Не знаю, что бы я без тебя делала!..»</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«И в кого ты такой уродился?»</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«Какие у тебя замечательные друзья!»</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«Ну, на кого ты похожа!..»</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«Вот я в твое время…»</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«Ты моя опора и помощница(к)»</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«Ну, что за друзья у тебя!»</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«О чем ты только думаешь?!»</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«Какая ты у меня умница!»</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«А как ты считаешь, сынок (доченька)?»</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«У всех дети как дети. А ты?!»</w:t>
      </w:r>
    </w:p>
    <w:p w:rsidR="00E33E6C" w:rsidRPr="00820D08" w:rsidRDefault="00E33E6C" w:rsidP="00A73DF0">
      <w:pPr>
        <w:pStyle w:val="a5"/>
        <w:numPr>
          <w:ilvl w:val="0"/>
          <w:numId w:val="2"/>
        </w:numPr>
        <w:tabs>
          <w:tab w:val="left" w:pos="1134"/>
        </w:tabs>
        <w:spacing w:before="0" w:beforeAutospacing="0" w:after="0" w:afterAutospacing="0"/>
        <w:ind w:left="0" w:firstLine="708"/>
        <w:jc w:val="both"/>
        <w:rPr>
          <w:color w:val="000000"/>
          <w:sz w:val="28"/>
          <w:szCs w:val="28"/>
        </w:rPr>
      </w:pPr>
      <w:r w:rsidRPr="00820D08">
        <w:rPr>
          <w:color w:val="000000"/>
          <w:sz w:val="28"/>
          <w:szCs w:val="28"/>
        </w:rPr>
        <w:t>«Какой ты у меня сообразительный(</w:t>
      </w:r>
      <w:proofErr w:type="spellStart"/>
      <w:r w:rsidRPr="00820D08">
        <w:rPr>
          <w:color w:val="000000"/>
          <w:sz w:val="28"/>
          <w:szCs w:val="28"/>
        </w:rPr>
        <w:t>ая</w:t>
      </w:r>
      <w:proofErr w:type="spellEnd"/>
      <w:r w:rsidRPr="00820D08">
        <w:rPr>
          <w:color w:val="000000"/>
          <w:sz w:val="28"/>
          <w:szCs w:val="28"/>
        </w:rPr>
        <w:t>)!»</w:t>
      </w:r>
    </w:p>
    <w:p w:rsidR="00E33E6C" w:rsidRDefault="00E33E6C" w:rsidP="00E33E6C">
      <w:pPr>
        <w:pStyle w:val="a5"/>
        <w:spacing w:before="0" w:beforeAutospacing="0" w:after="0" w:afterAutospacing="0"/>
        <w:ind w:firstLine="708"/>
        <w:jc w:val="both"/>
        <w:rPr>
          <w:color w:val="000000"/>
          <w:sz w:val="28"/>
          <w:szCs w:val="28"/>
        </w:rPr>
      </w:pPr>
      <w:r w:rsidRPr="00820D08">
        <w:rPr>
          <w:color w:val="000000"/>
          <w:sz w:val="28"/>
          <w:szCs w:val="28"/>
        </w:rPr>
        <w:t>После сделанного выбора предлагается оценить выбранные фразы:</w:t>
      </w:r>
    </w:p>
    <w:p w:rsidR="00E33E6C" w:rsidRPr="00820D08" w:rsidRDefault="00E33E6C" w:rsidP="00E33E6C">
      <w:pPr>
        <w:pStyle w:val="a5"/>
        <w:spacing w:before="0" w:beforeAutospacing="0" w:after="0" w:afterAutospacing="0"/>
        <w:ind w:firstLine="708"/>
        <w:jc w:val="center"/>
        <w:rPr>
          <w:color w:val="000000"/>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134"/>
        <w:gridCol w:w="992"/>
      </w:tblGrid>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8.</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r>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9.</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r w:rsidR="00A73DF0">
              <w:rPr>
                <w:color w:val="000000"/>
                <w:sz w:val="28"/>
                <w:szCs w:val="28"/>
              </w:rPr>
              <w:t xml:space="preserve"> </w:t>
            </w:r>
            <w:r w:rsidRPr="00820D08">
              <w:rPr>
                <w:color w:val="000000"/>
                <w:sz w:val="28"/>
                <w:szCs w:val="28"/>
              </w:rPr>
              <w:t>б</w:t>
            </w:r>
            <w:r w:rsidR="00A73DF0">
              <w:rPr>
                <w:color w:val="000000"/>
                <w:sz w:val="28"/>
                <w:szCs w:val="28"/>
              </w:rPr>
              <w:t>.</w:t>
            </w:r>
          </w:p>
        </w:tc>
      </w:tr>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3.</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10.</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r w:rsidR="00A73DF0">
              <w:rPr>
                <w:color w:val="000000"/>
                <w:sz w:val="28"/>
                <w:szCs w:val="28"/>
              </w:rPr>
              <w:t xml:space="preserve"> </w:t>
            </w:r>
            <w:r w:rsidRPr="00820D08">
              <w:rPr>
                <w:color w:val="000000"/>
                <w:sz w:val="28"/>
                <w:szCs w:val="28"/>
              </w:rPr>
              <w:t>б</w:t>
            </w:r>
            <w:r w:rsidR="00A73DF0">
              <w:rPr>
                <w:color w:val="000000"/>
                <w:sz w:val="28"/>
                <w:szCs w:val="28"/>
              </w:rPr>
              <w:t>.</w:t>
            </w:r>
          </w:p>
        </w:tc>
      </w:tr>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4.</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11.</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r>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5.</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12.</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r>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6.</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13.</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r w:rsidR="00A73DF0">
              <w:rPr>
                <w:color w:val="000000"/>
                <w:sz w:val="28"/>
                <w:szCs w:val="28"/>
              </w:rPr>
              <w:t xml:space="preserve"> </w:t>
            </w:r>
            <w:r w:rsidRPr="00820D08">
              <w:rPr>
                <w:color w:val="000000"/>
                <w:sz w:val="28"/>
                <w:szCs w:val="28"/>
              </w:rPr>
              <w:t>б</w:t>
            </w:r>
            <w:r w:rsidR="00A73DF0">
              <w:rPr>
                <w:color w:val="000000"/>
                <w:sz w:val="28"/>
                <w:szCs w:val="28"/>
              </w:rPr>
              <w:t>.</w:t>
            </w:r>
          </w:p>
        </w:tc>
      </w:tr>
      <w:tr w:rsidR="00E33E6C" w:rsidRPr="00820D08" w:rsidTr="008C58F0">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7.</w:t>
            </w:r>
          </w:p>
        </w:tc>
        <w:tc>
          <w:tcPr>
            <w:tcW w:w="1276"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2</w:t>
            </w:r>
            <w:r w:rsidR="00A73DF0">
              <w:rPr>
                <w:color w:val="000000"/>
                <w:sz w:val="28"/>
                <w:szCs w:val="28"/>
              </w:rPr>
              <w:t xml:space="preserve"> </w:t>
            </w:r>
            <w:r w:rsidRPr="00820D08">
              <w:rPr>
                <w:color w:val="000000"/>
                <w:sz w:val="28"/>
                <w:szCs w:val="28"/>
              </w:rPr>
              <w:t>б</w:t>
            </w:r>
            <w:r w:rsidR="00A73DF0">
              <w:rPr>
                <w:color w:val="000000"/>
                <w:sz w:val="28"/>
                <w:szCs w:val="28"/>
              </w:rPr>
              <w:t>.</w:t>
            </w:r>
          </w:p>
        </w:tc>
        <w:tc>
          <w:tcPr>
            <w:tcW w:w="1134"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14.</w:t>
            </w:r>
          </w:p>
        </w:tc>
        <w:tc>
          <w:tcPr>
            <w:tcW w:w="992" w:type="dxa"/>
          </w:tcPr>
          <w:p w:rsidR="00E33E6C" w:rsidRPr="00820D08" w:rsidRDefault="00E33E6C" w:rsidP="008C58F0">
            <w:pPr>
              <w:pStyle w:val="a5"/>
              <w:spacing w:before="0" w:beforeAutospacing="0" w:after="0" w:afterAutospacing="0"/>
              <w:jc w:val="center"/>
              <w:rPr>
                <w:color w:val="000000"/>
                <w:sz w:val="28"/>
                <w:szCs w:val="28"/>
              </w:rPr>
            </w:pPr>
            <w:r w:rsidRPr="00820D08">
              <w:rPr>
                <w:color w:val="000000"/>
                <w:sz w:val="28"/>
                <w:szCs w:val="28"/>
              </w:rPr>
              <w:t>1</w:t>
            </w:r>
            <w:r w:rsidR="00A73DF0">
              <w:rPr>
                <w:color w:val="000000"/>
                <w:sz w:val="28"/>
                <w:szCs w:val="28"/>
              </w:rPr>
              <w:t xml:space="preserve"> </w:t>
            </w:r>
            <w:r w:rsidRPr="00820D08">
              <w:rPr>
                <w:color w:val="000000"/>
                <w:sz w:val="28"/>
                <w:szCs w:val="28"/>
              </w:rPr>
              <w:t>б</w:t>
            </w:r>
            <w:r w:rsidR="00A73DF0">
              <w:rPr>
                <w:color w:val="000000"/>
                <w:sz w:val="28"/>
                <w:szCs w:val="28"/>
              </w:rPr>
              <w:t>.</w:t>
            </w:r>
          </w:p>
        </w:tc>
      </w:tr>
    </w:tbl>
    <w:p w:rsidR="00E33E6C" w:rsidRPr="00820D08" w:rsidRDefault="00E33E6C" w:rsidP="00E33E6C">
      <w:pPr>
        <w:pStyle w:val="a5"/>
        <w:spacing w:before="0" w:beforeAutospacing="0" w:after="0" w:afterAutospacing="0"/>
        <w:jc w:val="both"/>
        <w:rPr>
          <w:color w:val="000000"/>
          <w:sz w:val="28"/>
          <w:szCs w:val="28"/>
        </w:rPr>
      </w:pPr>
    </w:p>
    <w:p w:rsidR="00E33E6C" w:rsidRPr="00820D08" w:rsidRDefault="00E33E6C" w:rsidP="00E33E6C">
      <w:pPr>
        <w:pStyle w:val="a5"/>
        <w:spacing w:before="0" w:beforeAutospacing="0" w:after="0" w:afterAutospacing="0"/>
        <w:ind w:firstLine="708"/>
        <w:jc w:val="both"/>
        <w:rPr>
          <w:color w:val="000000"/>
          <w:sz w:val="28"/>
          <w:szCs w:val="28"/>
        </w:rPr>
      </w:pPr>
      <w:r w:rsidRPr="00820D08">
        <w:rPr>
          <w:color w:val="000000"/>
          <w:sz w:val="28"/>
          <w:szCs w:val="28"/>
        </w:rPr>
        <w:t>Каждый родитель подсчитывает сумму баллов оценки избранных фраз. Подводятся итоги теста-игры.</w:t>
      </w:r>
    </w:p>
    <w:p w:rsidR="00E33E6C" w:rsidRPr="00820D08" w:rsidRDefault="00E33E6C" w:rsidP="00E33E6C">
      <w:pPr>
        <w:pStyle w:val="a5"/>
        <w:spacing w:before="0" w:beforeAutospacing="0" w:after="0" w:afterAutospacing="0"/>
        <w:ind w:firstLine="708"/>
        <w:jc w:val="both"/>
        <w:rPr>
          <w:color w:val="000000"/>
          <w:sz w:val="28"/>
          <w:szCs w:val="28"/>
        </w:rPr>
      </w:pPr>
      <w:r w:rsidRPr="00820D08">
        <w:rPr>
          <w:b/>
          <w:i/>
          <w:color w:val="000000"/>
          <w:sz w:val="28"/>
          <w:szCs w:val="28"/>
        </w:rPr>
        <w:t>7-8 баллов.</w:t>
      </w:r>
      <w:r w:rsidRPr="00820D08">
        <w:rPr>
          <w:color w:val="000000"/>
          <w:sz w:val="28"/>
          <w:szCs w:val="28"/>
        </w:rPr>
        <w:t xml:space="preserve"> Вы живете с ребенком душа в душу. Он искренне любит и уважает Вас. Ваши отношения способствуют становлению его личности.</w:t>
      </w:r>
    </w:p>
    <w:p w:rsidR="00E33E6C" w:rsidRPr="00820D08" w:rsidRDefault="00E33E6C" w:rsidP="00E33E6C">
      <w:pPr>
        <w:pStyle w:val="a5"/>
        <w:spacing w:before="0" w:beforeAutospacing="0" w:after="0" w:afterAutospacing="0"/>
        <w:ind w:firstLine="708"/>
        <w:jc w:val="both"/>
        <w:rPr>
          <w:color w:val="000000"/>
          <w:sz w:val="28"/>
          <w:szCs w:val="28"/>
        </w:rPr>
      </w:pPr>
      <w:r w:rsidRPr="00820D08">
        <w:rPr>
          <w:b/>
          <w:i/>
          <w:color w:val="000000"/>
          <w:sz w:val="28"/>
          <w:szCs w:val="28"/>
        </w:rPr>
        <w:t>9-10 баллов.</w:t>
      </w:r>
      <w:r w:rsidRPr="00820D08">
        <w:rPr>
          <w:color w:val="000000"/>
          <w:sz w:val="28"/>
          <w:szCs w:val="28"/>
        </w:rPr>
        <w:t xml:space="preserve">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E33E6C" w:rsidRPr="00820D08" w:rsidRDefault="00E33E6C" w:rsidP="00E33E6C">
      <w:pPr>
        <w:pStyle w:val="a5"/>
        <w:spacing w:before="0" w:beforeAutospacing="0" w:after="0" w:afterAutospacing="0"/>
        <w:ind w:firstLine="708"/>
        <w:jc w:val="both"/>
        <w:rPr>
          <w:color w:val="000000"/>
          <w:sz w:val="28"/>
          <w:szCs w:val="28"/>
        </w:rPr>
      </w:pPr>
      <w:r w:rsidRPr="00820D08">
        <w:rPr>
          <w:b/>
          <w:i/>
          <w:color w:val="000000"/>
          <w:sz w:val="28"/>
          <w:szCs w:val="28"/>
        </w:rPr>
        <w:t>11-12 баллов.</w:t>
      </w:r>
      <w:r w:rsidRPr="00820D08">
        <w:rPr>
          <w:color w:val="000000"/>
          <w:sz w:val="28"/>
          <w:szCs w:val="28"/>
        </w:rPr>
        <w:t xml:space="preserve"> Вам необходимо быть к ребенку повнимательнее.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p w:rsidR="00E33E6C" w:rsidRPr="00820D08" w:rsidRDefault="00E33E6C" w:rsidP="00E33E6C">
      <w:pPr>
        <w:pStyle w:val="a5"/>
        <w:spacing w:before="0" w:beforeAutospacing="0" w:after="0" w:afterAutospacing="0"/>
        <w:ind w:firstLine="708"/>
        <w:jc w:val="both"/>
        <w:rPr>
          <w:color w:val="000000"/>
          <w:sz w:val="28"/>
          <w:szCs w:val="28"/>
        </w:rPr>
      </w:pPr>
      <w:r w:rsidRPr="00820D08">
        <w:rPr>
          <w:b/>
          <w:i/>
          <w:color w:val="000000"/>
          <w:sz w:val="28"/>
          <w:szCs w:val="28"/>
        </w:rPr>
        <w:t>13-14 баллов.</w:t>
      </w:r>
      <w:r w:rsidRPr="00820D08">
        <w:rPr>
          <w:color w:val="000000"/>
          <w:sz w:val="28"/>
          <w:szCs w:val="28"/>
        </w:rPr>
        <w:t xml:space="preserve"> Вы и сами чувствуете, что идете по неверному пути. Между Вами и ребенком существует недоверие. Пока не поздно, постарайтесь уделять ему больше внимания, прислушайтесь к его словам.</w:t>
      </w:r>
    </w:p>
    <w:p w:rsidR="00E33E6C" w:rsidRDefault="00E33E6C" w:rsidP="001F2EB7">
      <w:pPr>
        <w:autoSpaceDE w:val="0"/>
        <w:autoSpaceDN w:val="0"/>
        <w:spacing w:after="0" w:line="240" w:lineRule="auto"/>
        <w:jc w:val="right"/>
        <w:rPr>
          <w:rFonts w:ascii="Times New Roman" w:eastAsia="Times New Roman" w:hAnsi="Times New Roman" w:cs="Times New Roman"/>
          <w:i/>
          <w:sz w:val="28"/>
          <w:szCs w:val="28"/>
          <w:lang w:eastAsia="ru-RU"/>
        </w:rPr>
      </w:pPr>
    </w:p>
    <w:p w:rsidR="001F2EB7" w:rsidRPr="001F2EB7" w:rsidRDefault="00E33E6C" w:rsidP="001F2EB7">
      <w:pPr>
        <w:autoSpaceDE w:val="0"/>
        <w:autoSpaceDN w:val="0"/>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Приложение 2</w:t>
      </w:r>
      <w:r w:rsidR="00EB7525">
        <w:rPr>
          <w:rFonts w:ascii="Times New Roman" w:eastAsia="Times New Roman" w:hAnsi="Times New Roman" w:cs="Times New Roman"/>
          <w:i/>
          <w:sz w:val="28"/>
          <w:szCs w:val="28"/>
          <w:lang w:eastAsia="ru-RU"/>
        </w:rPr>
        <w:t>.</w:t>
      </w:r>
    </w:p>
    <w:p w:rsidR="00534E4E" w:rsidRDefault="00534E4E" w:rsidP="00534E4E">
      <w:pPr>
        <w:autoSpaceDE w:val="0"/>
        <w:autoSpaceDN w:val="0"/>
        <w:spacing w:after="0" w:line="240" w:lineRule="auto"/>
        <w:jc w:val="center"/>
        <w:rPr>
          <w:rFonts w:ascii="Times New Roman" w:eastAsia="Times New Roman" w:hAnsi="Times New Roman" w:cs="Times New Roman"/>
          <w:b/>
          <w:sz w:val="28"/>
          <w:szCs w:val="28"/>
          <w:lang w:eastAsia="ru-RU"/>
        </w:rPr>
      </w:pPr>
    </w:p>
    <w:p w:rsidR="001F2EB7" w:rsidRPr="00E33E6C" w:rsidRDefault="001F2EB7" w:rsidP="00534E4E">
      <w:pPr>
        <w:autoSpaceDE w:val="0"/>
        <w:autoSpaceDN w:val="0"/>
        <w:spacing w:after="0" w:line="240" w:lineRule="auto"/>
        <w:jc w:val="center"/>
        <w:rPr>
          <w:rFonts w:ascii="Times New Roman" w:eastAsia="Times New Roman" w:hAnsi="Times New Roman" w:cs="Times New Roman"/>
          <w:b/>
          <w:i/>
          <w:sz w:val="28"/>
          <w:szCs w:val="28"/>
          <w:lang w:eastAsia="ru-RU"/>
        </w:rPr>
      </w:pPr>
      <w:r w:rsidRPr="00E33E6C">
        <w:rPr>
          <w:rFonts w:ascii="Times New Roman" w:eastAsia="Times New Roman" w:hAnsi="Times New Roman" w:cs="Times New Roman"/>
          <w:b/>
          <w:i/>
          <w:sz w:val="28"/>
          <w:szCs w:val="28"/>
          <w:lang w:eastAsia="ru-RU"/>
        </w:rPr>
        <w:t xml:space="preserve">Тест на выявление уровня коммуникативных </w:t>
      </w:r>
      <w:r w:rsidR="00CC3A73" w:rsidRPr="00E33E6C">
        <w:rPr>
          <w:rFonts w:ascii="Times New Roman" w:eastAsia="Times New Roman" w:hAnsi="Times New Roman" w:cs="Times New Roman"/>
          <w:b/>
          <w:i/>
          <w:sz w:val="28"/>
          <w:szCs w:val="28"/>
          <w:lang w:eastAsia="ru-RU"/>
        </w:rPr>
        <w:t>умений детей</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1.</w:t>
      </w:r>
      <w:r w:rsidR="00EB7525">
        <w:rPr>
          <w:rFonts w:ascii="Times New Roman" w:eastAsia="Times New Roman" w:hAnsi="Times New Roman" w:cs="Times New Roman"/>
          <w:sz w:val="28"/>
          <w:szCs w:val="28"/>
          <w:lang w:eastAsia="ru-RU"/>
        </w:rPr>
        <w:t> </w:t>
      </w:r>
      <w:r w:rsidRPr="001F2EB7">
        <w:rPr>
          <w:rFonts w:ascii="Times New Roman" w:eastAsia="Times New Roman" w:hAnsi="Times New Roman" w:cs="Times New Roman"/>
          <w:sz w:val="28"/>
          <w:szCs w:val="28"/>
          <w:lang w:eastAsia="ru-RU"/>
        </w:rPr>
        <w:t>Как часто ваш ребенок применяет слова вежливости в общении с друзьями?</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Всегда</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Никогда</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В) В зависимости от настроения.</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F2EB7" w:rsidRPr="001F2EB7">
        <w:rPr>
          <w:rFonts w:ascii="Times New Roman" w:eastAsia="Times New Roman" w:hAnsi="Times New Roman" w:cs="Times New Roman"/>
          <w:sz w:val="28"/>
          <w:szCs w:val="28"/>
          <w:lang w:eastAsia="ru-RU"/>
        </w:rPr>
        <w:t>Как ваш ребенок устанавливает контакт со сверстниками?</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Легко, ему нравиться заводить новых друзей.</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Ему необходимо время, чтобы привыкнуть к новому коллективу.</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В) Он не любит общение со сверстниками, потому что сам никогда не выходит на контакт.</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1F2EB7" w:rsidRPr="001F2EB7">
        <w:rPr>
          <w:rFonts w:ascii="Times New Roman" w:eastAsia="Times New Roman" w:hAnsi="Times New Roman" w:cs="Times New Roman"/>
          <w:sz w:val="28"/>
          <w:szCs w:val="28"/>
          <w:lang w:eastAsia="ru-RU"/>
        </w:rPr>
        <w:t>Как ваш ребенок ведет себя в разговоре со сверстниками?</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Может внимательно выслушать собеседника, но не высказывать своей точки зрения.</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Старается быстрее закончить разговор</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В) Много говорит, постоянно перебивая, своего собеседника.</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1F2EB7" w:rsidRPr="001F2EB7">
        <w:rPr>
          <w:rFonts w:ascii="Times New Roman" w:eastAsia="Times New Roman" w:hAnsi="Times New Roman" w:cs="Times New Roman"/>
          <w:sz w:val="28"/>
          <w:szCs w:val="28"/>
          <w:lang w:eastAsia="ru-RU"/>
        </w:rPr>
        <w:t>Как ребенок ведет себя по отношению к сверстнику, когда тот чем-то расстроен?</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Старается помочь, успокоить, развеселить</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Не обращает на него внимание</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В)</w:t>
      </w:r>
      <w:r w:rsidR="00EB7525">
        <w:rPr>
          <w:rFonts w:ascii="Times New Roman" w:eastAsia="Times New Roman" w:hAnsi="Times New Roman" w:cs="Times New Roman"/>
          <w:sz w:val="28"/>
          <w:szCs w:val="28"/>
          <w:lang w:eastAsia="ru-RU"/>
        </w:rPr>
        <w:t xml:space="preserve"> </w:t>
      </w:r>
      <w:r w:rsidRPr="001F2EB7">
        <w:rPr>
          <w:rFonts w:ascii="Times New Roman" w:eastAsia="Times New Roman" w:hAnsi="Times New Roman" w:cs="Times New Roman"/>
          <w:sz w:val="28"/>
          <w:szCs w:val="28"/>
          <w:lang w:eastAsia="ru-RU"/>
        </w:rPr>
        <w:t>Раздраж</w:t>
      </w:r>
      <w:r w:rsidR="00EB7525">
        <w:rPr>
          <w:rFonts w:ascii="Times New Roman" w:eastAsia="Times New Roman" w:hAnsi="Times New Roman" w:cs="Times New Roman"/>
          <w:sz w:val="28"/>
          <w:szCs w:val="28"/>
          <w:lang w:eastAsia="ru-RU"/>
        </w:rPr>
        <w:t>ен</w:t>
      </w:r>
      <w:r w:rsidRPr="001F2EB7">
        <w:rPr>
          <w:rFonts w:ascii="Times New Roman" w:eastAsia="Times New Roman" w:hAnsi="Times New Roman" w:cs="Times New Roman"/>
          <w:sz w:val="28"/>
          <w:szCs w:val="28"/>
          <w:lang w:eastAsia="ru-RU"/>
        </w:rPr>
        <w:t>, когда кто-то расстроен</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5.</w:t>
      </w:r>
      <w:r w:rsidR="00EB7525">
        <w:rPr>
          <w:rFonts w:ascii="Times New Roman" w:eastAsia="Times New Roman" w:hAnsi="Times New Roman" w:cs="Times New Roman"/>
          <w:sz w:val="28"/>
          <w:szCs w:val="28"/>
          <w:lang w:eastAsia="ru-RU"/>
        </w:rPr>
        <w:t> </w:t>
      </w:r>
      <w:r w:rsidRPr="001F2EB7">
        <w:rPr>
          <w:rFonts w:ascii="Times New Roman" w:eastAsia="Times New Roman" w:hAnsi="Times New Roman" w:cs="Times New Roman"/>
          <w:sz w:val="28"/>
          <w:szCs w:val="28"/>
          <w:lang w:eastAsia="ru-RU"/>
        </w:rPr>
        <w:t>Как ведет ваш ребенок, когда друг делиться с ним чем-то радостным?</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Искренне радуется вместе с ним</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Ему безразлична радость другого ребенка</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В) Вызывает зависть, раздражает.</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6.</w:t>
      </w:r>
      <w:r w:rsidR="00EB7525">
        <w:rPr>
          <w:rFonts w:ascii="Times New Roman" w:eastAsia="Times New Roman" w:hAnsi="Times New Roman" w:cs="Times New Roman"/>
          <w:sz w:val="28"/>
          <w:szCs w:val="28"/>
          <w:lang w:eastAsia="ru-RU"/>
        </w:rPr>
        <w:t> </w:t>
      </w:r>
      <w:r w:rsidRPr="001F2EB7">
        <w:rPr>
          <w:rFonts w:ascii="Times New Roman" w:eastAsia="Times New Roman" w:hAnsi="Times New Roman" w:cs="Times New Roman"/>
          <w:sz w:val="28"/>
          <w:szCs w:val="28"/>
          <w:lang w:eastAsia="ru-RU"/>
        </w:rPr>
        <w:t>Когда ваш ребенок чем-то опечален, или наоборот чему-то рад, делится ли он своими переживаниями с другом?</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Да, всегда</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Иногда</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В) Никогда</w:t>
      </w:r>
      <w:r w:rsidR="00EB7525">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1F2EB7" w:rsidRPr="001F2EB7">
        <w:rPr>
          <w:rFonts w:ascii="Times New Roman" w:eastAsia="Times New Roman" w:hAnsi="Times New Roman" w:cs="Times New Roman"/>
          <w:sz w:val="28"/>
          <w:szCs w:val="28"/>
          <w:lang w:eastAsia="ru-RU"/>
        </w:rPr>
        <w:t>Может ли ваш ребенок выражать свое настроение словами «Мне грустно», «мне весело», и т.д.</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w:t>
      </w:r>
      <w:r w:rsidR="001F2EB7" w:rsidRPr="001F2EB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w:t>
      </w:r>
      <w:r w:rsidR="001F2EB7" w:rsidRPr="001F2EB7">
        <w:rPr>
          <w:rFonts w:ascii="Times New Roman" w:eastAsia="Times New Roman" w:hAnsi="Times New Roman" w:cs="Times New Roman"/>
          <w:sz w:val="28"/>
          <w:szCs w:val="28"/>
          <w:lang w:eastAsia="ru-RU"/>
        </w:rPr>
        <w:t>е всегда</w:t>
      </w:r>
      <w:r>
        <w:rPr>
          <w:rFonts w:ascii="Times New Roman" w:eastAsia="Times New Roman" w:hAnsi="Times New Roman" w:cs="Times New Roman"/>
          <w:sz w:val="28"/>
          <w:szCs w:val="28"/>
          <w:lang w:eastAsia="ru-RU"/>
        </w:rPr>
        <w:t>.</w:t>
      </w:r>
    </w:p>
    <w:p w:rsidR="001F2EB7" w:rsidRPr="001F2EB7" w:rsidRDefault="00EB7525" w:rsidP="00EB7525">
      <w:pPr>
        <w:tabs>
          <w:tab w:val="left" w:pos="2625"/>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w:t>
      </w:r>
      <w:r w:rsidR="001F2EB7" w:rsidRPr="001F2EB7">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8.</w:t>
      </w:r>
      <w:r w:rsidR="00EB7525">
        <w:rPr>
          <w:rFonts w:ascii="Times New Roman" w:eastAsia="Times New Roman" w:hAnsi="Times New Roman" w:cs="Times New Roman"/>
          <w:sz w:val="28"/>
          <w:szCs w:val="28"/>
          <w:lang w:eastAsia="ru-RU"/>
        </w:rPr>
        <w:t> </w:t>
      </w:r>
      <w:r w:rsidRPr="001F2EB7">
        <w:rPr>
          <w:rFonts w:ascii="Times New Roman" w:eastAsia="Times New Roman" w:hAnsi="Times New Roman" w:cs="Times New Roman"/>
          <w:sz w:val="28"/>
          <w:szCs w:val="28"/>
          <w:lang w:eastAsia="ru-RU"/>
        </w:rPr>
        <w:t>Как чаще ведет себя ребенок в конфликтной ситуации?</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А) Пытается разрешить проблему по взрослому, спокойно без криков и упреков</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Б) Начинает плакать, обижается, капризничает</w:t>
      </w:r>
      <w:r w:rsidR="00EB7525">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t xml:space="preserve">В) резко обрывает сверстников, категорически показывая, что тот </w:t>
      </w:r>
      <w:proofErr w:type="gramStart"/>
      <w:r w:rsidRPr="001F2EB7">
        <w:rPr>
          <w:rFonts w:ascii="Times New Roman" w:eastAsia="Times New Roman" w:hAnsi="Times New Roman" w:cs="Times New Roman"/>
          <w:sz w:val="28"/>
          <w:szCs w:val="28"/>
          <w:lang w:eastAsia="ru-RU"/>
        </w:rPr>
        <w:t>не прав</w:t>
      </w:r>
      <w:proofErr w:type="gramEnd"/>
      <w:r w:rsidRPr="001F2EB7">
        <w:rPr>
          <w:rFonts w:ascii="Times New Roman" w:eastAsia="Times New Roman" w:hAnsi="Times New Roman" w:cs="Times New Roman"/>
          <w:sz w:val="28"/>
          <w:szCs w:val="28"/>
          <w:lang w:eastAsia="ru-RU"/>
        </w:rPr>
        <w:t>.</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EB7">
        <w:rPr>
          <w:rFonts w:ascii="Times New Roman" w:eastAsia="Times New Roman" w:hAnsi="Times New Roman" w:cs="Times New Roman"/>
          <w:sz w:val="28"/>
          <w:szCs w:val="28"/>
          <w:lang w:eastAsia="ru-RU"/>
        </w:rPr>
        <w:lastRenderedPageBreak/>
        <w:t>9.</w:t>
      </w:r>
      <w:r w:rsidR="00EB7525">
        <w:rPr>
          <w:rFonts w:ascii="Times New Roman" w:eastAsia="Times New Roman" w:hAnsi="Times New Roman" w:cs="Times New Roman"/>
          <w:sz w:val="28"/>
          <w:szCs w:val="28"/>
          <w:lang w:eastAsia="ru-RU"/>
        </w:rPr>
        <w:t> </w:t>
      </w:r>
      <w:r w:rsidRPr="001F2EB7">
        <w:rPr>
          <w:rFonts w:ascii="Times New Roman" w:eastAsia="Times New Roman" w:hAnsi="Times New Roman" w:cs="Times New Roman"/>
          <w:sz w:val="28"/>
          <w:szCs w:val="28"/>
          <w:lang w:eastAsia="ru-RU"/>
        </w:rPr>
        <w:t>Опишите реакцию вашего ребенка, если он слышит, чт</w:t>
      </w:r>
      <w:r w:rsidR="00EB7525">
        <w:rPr>
          <w:rFonts w:ascii="Times New Roman" w:eastAsia="Times New Roman" w:hAnsi="Times New Roman" w:cs="Times New Roman"/>
          <w:sz w:val="28"/>
          <w:szCs w:val="28"/>
          <w:lang w:eastAsia="ru-RU"/>
        </w:rPr>
        <w:t>о в адрес кого-то произносят не</w:t>
      </w:r>
      <w:r w:rsidRPr="001F2EB7">
        <w:rPr>
          <w:rFonts w:ascii="Times New Roman" w:eastAsia="Times New Roman" w:hAnsi="Times New Roman" w:cs="Times New Roman"/>
          <w:sz w:val="28"/>
          <w:szCs w:val="28"/>
          <w:lang w:eastAsia="ru-RU"/>
        </w:rPr>
        <w:t>этичные слова, дразнят?</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w:t>
      </w:r>
      <w:r w:rsidR="001F2EB7" w:rsidRPr="001F2EB7">
        <w:rPr>
          <w:rFonts w:ascii="Times New Roman" w:eastAsia="Times New Roman" w:hAnsi="Times New Roman" w:cs="Times New Roman"/>
          <w:sz w:val="28"/>
          <w:szCs w:val="28"/>
          <w:lang w:eastAsia="ru-RU"/>
        </w:rPr>
        <w:t>аступиться за обиженного</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w:t>
      </w:r>
      <w:r w:rsidR="001F2EB7" w:rsidRPr="001F2EB7">
        <w:rPr>
          <w:rFonts w:ascii="Times New Roman" w:eastAsia="Times New Roman" w:hAnsi="Times New Roman" w:cs="Times New Roman"/>
          <w:sz w:val="28"/>
          <w:szCs w:val="28"/>
          <w:lang w:eastAsia="ru-RU"/>
        </w:rPr>
        <w:t>е обратит внимания</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w:t>
      </w:r>
      <w:r w:rsidR="001F2EB7" w:rsidRPr="001F2EB7">
        <w:rPr>
          <w:rFonts w:ascii="Times New Roman" w:eastAsia="Times New Roman" w:hAnsi="Times New Roman" w:cs="Times New Roman"/>
          <w:sz w:val="28"/>
          <w:szCs w:val="28"/>
          <w:lang w:eastAsia="ru-RU"/>
        </w:rPr>
        <w:t>ам начнет дразниться</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1F2EB7" w:rsidRPr="001F2EB7">
        <w:rPr>
          <w:rFonts w:ascii="Times New Roman" w:eastAsia="Times New Roman" w:hAnsi="Times New Roman" w:cs="Times New Roman"/>
          <w:sz w:val="28"/>
          <w:szCs w:val="28"/>
          <w:lang w:eastAsia="ru-RU"/>
        </w:rPr>
        <w:t>Как чаще всего ведет себя ваш ребенок, когда кто-то из детей оскорбляет, обзывает его?</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w:t>
      </w:r>
      <w:r w:rsidR="001F2EB7" w:rsidRPr="001F2EB7">
        <w:rPr>
          <w:rFonts w:ascii="Times New Roman" w:eastAsia="Times New Roman" w:hAnsi="Times New Roman" w:cs="Times New Roman"/>
          <w:sz w:val="28"/>
          <w:szCs w:val="28"/>
          <w:lang w:eastAsia="ru-RU"/>
        </w:rPr>
        <w:t>остойно ответит</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w:t>
      </w:r>
      <w:r w:rsidR="001F2EB7" w:rsidRPr="001F2EB7">
        <w:rPr>
          <w:rFonts w:ascii="Times New Roman" w:eastAsia="Times New Roman" w:hAnsi="Times New Roman" w:cs="Times New Roman"/>
          <w:sz w:val="28"/>
          <w:szCs w:val="28"/>
          <w:lang w:eastAsia="ru-RU"/>
        </w:rPr>
        <w:t>ромолчит и пойдет жаловаться взрослым</w:t>
      </w:r>
      <w:r>
        <w:rPr>
          <w:rFonts w:ascii="Times New Roman" w:eastAsia="Times New Roman" w:hAnsi="Times New Roman" w:cs="Times New Roman"/>
          <w:sz w:val="28"/>
          <w:szCs w:val="28"/>
          <w:lang w:eastAsia="ru-RU"/>
        </w:rPr>
        <w:t>.</w:t>
      </w:r>
    </w:p>
    <w:p w:rsidR="001F2EB7" w:rsidRPr="001F2EB7" w:rsidRDefault="00EB7525" w:rsidP="00EB7525">
      <w:pPr>
        <w:tabs>
          <w:tab w:val="center" w:pos="5032"/>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w:t>
      </w:r>
      <w:r w:rsidR="001F2EB7" w:rsidRPr="001F2EB7">
        <w:rPr>
          <w:rFonts w:ascii="Times New Roman" w:eastAsia="Times New Roman" w:hAnsi="Times New Roman" w:cs="Times New Roman"/>
          <w:sz w:val="28"/>
          <w:szCs w:val="28"/>
          <w:lang w:eastAsia="ru-RU"/>
        </w:rPr>
        <w:t>скорбляет в ответ</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1F2EB7" w:rsidRPr="001F2EB7">
        <w:rPr>
          <w:rFonts w:ascii="Times New Roman" w:eastAsia="Times New Roman" w:hAnsi="Times New Roman" w:cs="Times New Roman"/>
          <w:sz w:val="28"/>
          <w:szCs w:val="28"/>
          <w:lang w:eastAsia="ru-RU"/>
        </w:rPr>
        <w:t>Как ребенок реагирует на наказания?</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w:t>
      </w:r>
      <w:r w:rsidR="001F2EB7" w:rsidRPr="001F2EB7">
        <w:rPr>
          <w:rFonts w:ascii="Times New Roman" w:eastAsia="Times New Roman" w:hAnsi="Times New Roman" w:cs="Times New Roman"/>
          <w:sz w:val="28"/>
          <w:szCs w:val="28"/>
          <w:lang w:eastAsia="ru-RU"/>
        </w:rPr>
        <w:t>оглашается с тем, что заслужил его</w:t>
      </w:r>
      <w:r>
        <w:rPr>
          <w:rFonts w:ascii="Times New Roman" w:eastAsia="Times New Roman" w:hAnsi="Times New Roman" w:cs="Times New Roman"/>
          <w:sz w:val="28"/>
          <w:szCs w:val="28"/>
          <w:lang w:eastAsia="ru-RU"/>
        </w:rPr>
        <w:t>.</w:t>
      </w:r>
    </w:p>
    <w:p w:rsidR="001F2EB7" w:rsidRPr="001F2EB7" w:rsidRDefault="00EB7525" w:rsidP="00EB7525">
      <w:pPr>
        <w:tabs>
          <w:tab w:val="left" w:pos="3570"/>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w:t>
      </w:r>
      <w:r w:rsidR="001F2EB7" w:rsidRPr="001F2EB7">
        <w:rPr>
          <w:rFonts w:ascii="Times New Roman" w:eastAsia="Times New Roman" w:hAnsi="Times New Roman" w:cs="Times New Roman"/>
          <w:sz w:val="28"/>
          <w:szCs w:val="28"/>
          <w:lang w:eastAsia="ru-RU"/>
        </w:rPr>
        <w:t>ачинает плакать</w:t>
      </w:r>
      <w:r>
        <w:rPr>
          <w:rFonts w:ascii="Times New Roman" w:eastAsia="Times New Roman" w:hAnsi="Times New Roman" w:cs="Times New Roman"/>
          <w:sz w:val="28"/>
          <w:szCs w:val="28"/>
          <w:lang w:eastAsia="ru-RU"/>
        </w:rPr>
        <w:t>.</w:t>
      </w:r>
    </w:p>
    <w:p w:rsidR="001F2EB7" w:rsidRPr="001F2EB7" w:rsidRDefault="00EB7525"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w:t>
      </w:r>
      <w:r w:rsidR="001F2EB7" w:rsidRPr="001F2EB7">
        <w:rPr>
          <w:rFonts w:ascii="Times New Roman" w:eastAsia="Times New Roman" w:hAnsi="Times New Roman" w:cs="Times New Roman"/>
          <w:sz w:val="28"/>
          <w:szCs w:val="28"/>
          <w:lang w:eastAsia="ru-RU"/>
        </w:rPr>
        <w:t>порит, не соглашается с наказанием.</w:t>
      </w:r>
    </w:p>
    <w:p w:rsidR="001F2EB7" w:rsidRPr="001F2EB7" w:rsidRDefault="001F2EB7" w:rsidP="00EB7525">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4E4E" w:rsidRDefault="001F2EB7" w:rsidP="00534E4E">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F2EB7">
        <w:rPr>
          <w:rFonts w:ascii="Times New Roman" w:eastAsia="Times New Roman" w:hAnsi="Times New Roman" w:cs="Times New Roman"/>
          <w:b/>
          <w:sz w:val="28"/>
          <w:szCs w:val="28"/>
          <w:lang w:eastAsia="ru-RU"/>
        </w:rPr>
        <w:t>Результаты</w:t>
      </w:r>
      <w:r w:rsidR="00EB7525">
        <w:rPr>
          <w:rFonts w:ascii="Times New Roman" w:eastAsia="Times New Roman" w:hAnsi="Times New Roman" w:cs="Times New Roman"/>
          <w:b/>
          <w:sz w:val="28"/>
          <w:szCs w:val="28"/>
          <w:lang w:eastAsia="ru-RU"/>
        </w:rPr>
        <w:t>:</w:t>
      </w:r>
    </w:p>
    <w:p w:rsidR="00534E4E" w:rsidRPr="00534E4E" w:rsidRDefault="00EB7525" w:rsidP="00EB7525">
      <w:pPr>
        <w:tabs>
          <w:tab w:val="center" w:pos="5032"/>
        </w:tabs>
        <w:autoSpaceDE w:val="0"/>
        <w:autoSpaceDN w:val="0"/>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Большинство ответов «А».</w:t>
      </w:r>
    </w:p>
    <w:p w:rsidR="00534E4E" w:rsidRDefault="001F2EB7" w:rsidP="00534E4E">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F2EB7">
        <w:rPr>
          <w:rFonts w:ascii="Times New Roman" w:eastAsia="Times New Roman" w:hAnsi="Times New Roman" w:cs="Times New Roman"/>
          <w:sz w:val="28"/>
          <w:szCs w:val="28"/>
          <w:lang w:eastAsia="ru-RU"/>
        </w:rPr>
        <w:t>У вашего ребенка хорошие, доброжелательные взаимоотношения со сверстниками. Он общителен, легко налаживает контакт с новыми детьми. Всегда готов выслушать, помочь (в силу своих возможностей), успокоить того, кто расстроен, искренне порадоваться с тем, кто рад. Ребенок адекватно ведет себя в конфликтных ситуациях.</w:t>
      </w:r>
    </w:p>
    <w:p w:rsidR="00534E4E" w:rsidRPr="00534E4E" w:rsidRDefault="001F2EB7" w:rsidP="00534E4E">
      <w:pPr>
        <w:autoSpaceDE w:val="0"/>
        <w:autoSpaceDN w:val="0"/>
        <w:spacing w:after="0" w:line="240" w:lineRule="auto"/>
        <w:ind w:firstLine="709"/>
        <w:jc w:val="both"/>
        <w:rPr>
          <w:rFonts w:ascii="Times New Roman" w:eastAsia="Times New Roman" w:hAnsi="Times New Roman" w:cs="Times New Roman"/>
          <w:b/>
          <w:i/>
          <w:sz w:val="28"/>
          <w:szCs w:val="28"/>
          <w:lang w:eastAsia="ru-RU"/>
        </w:rPr>
      </w:pPr>
      <w:r w:rsidRPr="00534E4E">
        <w:rPr>
          <w:rFonts w:ascii="Times New Roman" w:eastAsia="Times New Roman" w:hAnsi="Times New Roman" w:cs="Times New Roman"/>
          <w:i/>
          <w:sz w:val="28"/>
          <w:szCs w:val="28"/>
          <w:lang w:eastAsia="ru-RU"/>
        </w:rPr>
        <w:t>Большинство ответов «Б»</w:t>
      </w:r>
      <w:r w:rsidR="00EB7525">
        <w:rPr>
          <w:rFonts w:ascii="Times New Roman" w:eastAsia="Times New Roman" w:hAnsi="Times New Roman" w:cs="Times New Roman"/>
          <w:i/>
          <w:sz w:val="28"/>
          <w:szCs w:val="28"/>
          <w:lang w:eastAsia="ru-RU"/>
        </w:rPr>
        <w:t>.</w:t>
      </w:r>
    </w:p>
    <w:p w:rsidR="00534E4E" w:rsidRDefault="001F2EB7" w:rsidP="00534E4E">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F2EB7">
        <w:rPr>
          <w:rFonts w:ascii="Times New Roman" w:eastAsia="Times New Roman" w:hAnsi="Times New Roman" w:cs="Times New Roman"/>
          <w:sz w:val="28"/>
          <w:szCs w:val="28"/>
          <w:lang w:eastAsia="ru-RU"/>
        </w:rPr>
        <w:t>У ребенка трудности во взаимоотношениях со сверстниками, в силу его застенчивости, замкнутости. Он всячески избегает общения с новыми людьми, любого контакта со сверстниками, не радуется вместе с ними, не сочувствует, не участвует в спорах, боится конфликтных ситуаций и наказаний, постоянно плачет.</w:t>
      </w:r>
    </w:p>
    <w:p w:rsidR="00534E4E" w:rsidRPr="00534E4E" w:rsidRDefault="00EB7525" w:rsidP="00534E4E">
      <w:pPr>
        <w:autoSpaceDE w:val="0"/>
        <w:autoSpaceDN w:val="0"/>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Большинство ответов «В».</w:t>
      </w:r>
    </w:p>
    <w:p w:rsidR="00EB7525" w:rsidRDefault="00EB7525" w:rsidP="00534E4E">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первый</w:t>
      </w:r>
      <w:r w:rsidR="001F2EB7" w:rsidRPr="001F2EB7">
        <w:rPr>
          <w:rFonts w:ascii="Times New Roman" w:eastAsia="Times New Roman" w:hAnsi="Times New Roman" w:cs="Times New Roman"/>
          <w:sz w:val="28"/>
          <w:szCs w:val="28"/>
          <w:lang w:eastAsia="ru-RU"/>
        </w:rPr>
        <w:t xml:space="preserve"> взгляд можно сказать, что ребенок общителен, активен, но на самом деле он зациклен на своих переживаниях. Он не идёт первым на контакт, его раздражает чужое горе или радость. При общении много говорит и требует, чтобы слушали только его. Такой ребенок часто попадает в конфликтные ситуации, дерзит детям, оскорбляет их. Скорее всего, это наигранно, таким образом, он скрывает эмоциональные переживания, показывая, будто у него все хорошо, он лучше всех, но в глубине души он может думать совершенно иначе.</w:t>
      </w:r>
    </w:p>
    <w:p w:rsidR="00EB7525" w:rsidRDefault="00EB75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806A0" w:rsidRPr="008806A0" w:rsidRDefault="008806A0" w:rsidP="008806A0">
      <w:pPr>
        <w:autoSpaceDE w:val="0"/>
        <w:autoSpaceDN w:val="0"/>
        <w:spacing w:after="0" w:line="240" w:lineRule="auto"/>
        <w:ind w:firstLine="709"/>
        <w:jc w:val="right"/>
        <w:rPr>
          <w:rFonts w:ascii="Times New Roman" w:eastAsia="Times New Roman" w:hAnsi="Times New Roman" w:cs="Times New Roman"/>
          <w:i/>
          <w:sz w:val="28"/>
          <w:szCs w:val="28"/>
          <w:lang w:eastAsia="ru-RU"/>
        </w:rPr>
      </w:pPr>
      <w:r w:rsidRPr="008806A0">
        <w:rPr>
          <w:rFonts w:ascii="Times New Roman" w:eastAsia="Times New Roman" w:hAnsi="Times New Roman" w:cs="Times New Roman"/>
          <w:i/>
          <w:sz w:val="28"/>
          <w:szCs w:val="28"/>
          <w:lang w:eastAsia="ru-RU"/>
        </w:rPr>
        <w:lastRenderedPageBreak/>
        <w:t>Приложение 3</w:t>
      </w:r>
      <w:r w:rsidR="00EB7525">
        <w:rPr>
          <w:rFonts w:ascii="Times New Roman" w:eastAsia="Times New Roman" w:hAnsi="Times New Roman" w:cs="Times New Roman"/>
          <w:i/>
          <w:sz w:val="28"/>
          <w:szCs w:val="28"/>
          <w:lang w:eastAsia="ru-RU"/>
        </w:rPr>
        <w:t>.</w:t>
      </w:r>
      <w:bookmarkStart w:id="0" w:name="_GoBack"/>
      <w:bookmarkEnd w:id="0"/>
    </w:p>
    <w:p w:rsidR="008806A0" w:rsidRDefault="008806A0" w:rsidP="00534E4E">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06A0" w:rsidRDefault="008806A0" w:rsidP="00534E4E">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Памятка для родителей «Важные правила в общении с ребёнком»</w:t>
      </w:r>
    </w:p>
    <w:p w:rsidR="00FA73D4" w:rsidRDefault="00FA73D4" w:rsidP="00534E4E">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06A0" w:rsidRDefault="008C58F0" w:rsidP="00FA73D4">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506278" cy="7341704"/>
            <wp:effectExtent l="19050" t="0" r="0" b="0"/>
            <wp:docPr id="2" name="Рисунок 2" descr="E:\УЧЕБНЫЙ ГОД 2022-2023\воспитательная работа 2022 2023\Родительский университет\памятка важные прав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ЧЕБНЫЙ ГОД 2022-2023\воспитательная работа 2022 2023\Родительский университет\памятка важные правил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511" cy="7340681"/>
                    </a:xfrm>
                    <a:prstGeom prst="rect">
                      <a:avLst/>
                    </a:prstGeom>
                    <a:noFill/>
                    <a:ln>
                      <a:noFill/>
                    </a:ln>
                  </pic:spPr>
                </pic:pic>
              </a:graphicData>
            </a:graphic>
          </wp:inline>
        </w:drawing>
      </w:r>
    </w:p>
    <w:sectPr w:rsidR="008806A0" w:rsidSect="00DC4B8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81" w:rsidRDefault="00322081" w:rsidP="00E53DA7">
      <w:pPr>
        <w:spacing w:after="0" w:line="240" w:lineRule="auto"/>
      </w:pPr>
      <w:r>
        <w:separator/>
      </w:r>
    </w:p>
  </w:endnote>
  <w:endnote w:type="continuationSeparator" w:id="0">
    <w:p w:rsidR="00322081" w:rsidRDefault="00322081" w:rsidP="00E5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235188"/>
      <w:docPartObj>
        <w:docPartGallery w:val="Page Numbers (Bottom of Page)"/>
        <w:docPartUnique/>
      </w:docPartObj>
    </w:sdtPr>
    <w:sdtEndPr/>
    <w:sdtContent>
      <w:p w:rsidR="00E53DA7" w:rsidRDefault="00DC4B81">
        <w:pPr>
          <w:pStyle w:val="aa"/>
          <w:jc w:val="center"/>
        </w:pPr>
        <w:r>
          <w:fldChar w:fldCharType="begin"/>
        </w:r>
        <w:r w:rsidR="00E53DA7">
          <w:instrText>PAGE   \* MERGEFORMAT</w:instrText>
        </w:r>
        <w:r>
          <w:fldChar w:fldCharType="separate"/>
        </w:r>
        <w:r w:rsidR="00EB7525">
          <w:rPr>
            <w:noProof/>
          </w:rPr>
          <w:t>10</w:t>
        </w:r>
        <w:r>
          <w:fldChar w:fldCharType="end"/>
        </w:r>
      </w:p>
    </w:sdtContent>
  </w:sdt>
  <w:p w:rsidR="00E53DA7" w:rsidRDefault="00E53D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81" w:rsidRDefault="00322081" w:rsidP="00E53DA7">
      <w:pPr>
        <w:spacing w:after="0" w:line="240" w:lineRule="auto"/>
      </w:pPr>
      <w:r>
        <w:separator/>
      </w:r>
    </w:p>
  </w:footnote>
  <w:footnote w:type="continuationSeparator" w:id="0">
    <w:p w:rsidR="00322081" w:rsidRDefault="00322081" w:rsidP="00E53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97A87"/>
    <w:multiLevelType w:val="multilevel"/>
    <w:tmpl w:val="C72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E7A56"/>
    <w:multiLevelType w:val="hybridMultilevel"/>
    <w:tmpl w:val="0052B174"/>
    <w:lvl w:ilvl="0" w:tplc="5866A1F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6B20"/>
    <w:rsid w:val="000131A7"/>
    <w:rsid w:val="000D1720"/>
    <w:rsid w:val="001332BE"/>
    <w:rsid w:val="00180605"/>
    <w:rsid w:val="00197A51"/>
    <w:rsid w:val="001F2EB7"/>
    <w:rsid w:val="00246B11"/>
    <w:rsid w:val="00257F14"/>
    <w:rsid w:val="00286B20"/>
    <w:rsid w:val="002D3FAF"/>
    <w:rsid w:val="00303FBA"/>
    <w:rsid w:val="00322081"/>
    <w:rsid w:val="00333DE8"/>
    <w:rsid w:val="00335411"/>
    <w:rsid w:val="0033668B"/>
    <w:rsid w:val="003460C8"/>
    <w:rsid w:val="0039037D"/>
    <w:rsid w:val="003928BC"/>
    <w:rsid w:val="003B63F2"/>
    <w:rsid w:val="005014B5"/>
    <w:rsid w:val="00512B87"/>
    <w:rsid w:val="0052426E"/>
    <w:rsid w:val="00534E4E"/>
    <w:rsid w:val="005C4BD0"/>
    <w:rsid w:val="006739AE"/>
    <w:rsid w:val="006B3C9D"/>
    <w:rsid w:val="006F521F"/>
    <w:rsid w:val="007258F4"/>
    <w:rsid w:val="007429D9"/>
    <w:rsid w:val="00776B41"/>
    <w:rsid w:val="00780807"/>
    <w:rsid w:val="008177F2"/>
    <w:rsid w:val="00823505"/>
    <w:rsid w:val="00864986"/>
    <w:rsid w:val="00876869"/>
    <w:rsid w:val="008806A0"/>
    <w:rsid w:val="008901E4"/>
    <w:rsid w:val="008A34D7"/>
    <w:rsid w:val="008C58F0"/>
    <w:rsid w:val="009248E8"/>
    <w:rsid w:val="00957DB9"/>
    <w:rsid w:val="00992FF0"/>
    <w:rsid w:val="009B20FC"/>
    <w:rsid w:val="009B2781"/>
    <w:rsid w:val="009D7221"/>
    <w:rsid w:val="00A23072"/>
    <w:rsid w:val="00A30771"/>
    <w:rsid w:val="00A407FA"/>
    <w:rsid w:val="00A42CE5"/>
    <w:rsid w:val="00A71B51"/>
    <w:rsid w:val="00A73DF0"/>
    <w:rsid w:val="00B1672B"/>
    <w:rsid w:val="00B258C0"/>
    <w:rsid w:val="00B377A3"/>
    <w:rsid w:val="00B41964"/>
    <w:rsid w:val="00BF7344"/>
    <w:rsid w:val="00C1473D"/>
    <w:rsid w:val="00C6334F"/>
    <w:rsid w:val="00C916F2"/>
    <w:rsid w:val="00CA0DD8"/>
    <w:rsid w:val="00CC3A73"/>
    <w:rsid w:val="00CE469C"/>
    <w:rsid w:val="00D02B90"/>
    <w:rsid w:val="00D1793D"/>
    <w:rsid w:val="00D35336"/>
    <w:rsid w:val="00D52B15"/>
    <w:rsid w:val="00D66F2C"/>
    <w:rsid w:val="00DA012B"/>
    <w:rsid w:val="00DC4B81"/>
    <w:rsid w:val="00DF72CB"/>
    <w:rsid w:val="00E33E6C"/>
    <w:rsid w:val="00E53DA7"/>
    <w:rsid w:val="00E6486C"/>
    <w:rsid w:val="00E766E6"/>
    <w:rsid w:val="00EB475F"/>
    <w:rsid w:val="00EB4FFC"/>
    <w:rsid w:val="00EB7525"/>
    <w:rsid w:val="00EE4E75"/>
    <w:rsid w:val="00F1055B"/>
    <w:rsid w:val="00F95F33"/>
    <w:rsid w:val="00FA73D4"/>
    <w:rsid w:val="00FC3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A9BF9-62BA-4637-80CA-09568A3E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39AE"/>
    <w:pPr>
      <w:spacing w:after="0" w:line="240" w:lineRule="auto"/>
    </w:pPr>
    <w:rPr>
      <w:rFonts w:eastAsiaTheme="minorEastAsia"/>
      <w:lang w:eastAsia="ru-RU"/>
    </w:rPr>
  </w:style>
  <w:style w:type="character" w:customStyle="1" w:styleId="a4">
    <w:name w:val="Без интервала Знак"/>
    <w:basedOn w:val="a0"/>
    <w:link w:val="a3"/>
    <w:uiPriority w:val="1"/>
    <w:rsid w:val="006739AE"/>
    <w:rPr>
      <w:rFonts w:eastAsiaTheme="minorEastAsia"/>
      <w:lang w:eastAsia="ru-RU"/>
    </w:rPr>
  </w:style>
  <w:style w:type="paragraph" w:styleId="a5">
    <w:name w:val="Normal (Web)"/>
    <w:basedOn w:val="a"/>
    <w:uiPriority w:val="99"/>
    <w:unhideWhenUsed/>
    <w:rsid w:val="006F5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46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46B11"/>
  </w:style>
  <w:style w:type="character" w:customStyle="1" w:styleId="c6">
    <w:name w:val="c6"/>
    <w:basedOn w:val="a0"/>
    <w:rsid w:val="00246B11"/>
  </w:style>
  <w:style w:type="character" w:customStyle="1" w:styleId="c5">
    <w:name w:val="c5"/>
    <w:basedOn w:val="a0"/>
    <w:rsid w:val="00246B11"/>
  </w:style>
  <w:style w:type="character" w:customStyle="1" w:styleId="c9">
    <w:name w:val="c9"/>
    <w:basedOn w:val="a0"/>
    <w:rsid w:val="00246B11"/>
  </w:style>
  <w:style w:type="paragraph" w:customStyle="1" w:styleId="c2">
    <w:name w:val="c2"/>
    <w:basedOn w:val="a"/>
    <w:rsid w:val="00B16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16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16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1672B"/>
  </w:style>
  <w:style w:type="character" w:customStyle="1" w:styleId="c0">
    <w:name w:val="c0"/>
    <w:basedOn w:val="a0"/>
    <w:rsid w:val="00257F14"/>
  </w:style>
  <w:style w:type="character" w:styleId="a6">
    <w:name w:val="Strong"/>
    <w:basedOn w:val="a0"/>
    <w:uiPriority w:val="22"/>
    <w:qFormat/>
    <w:rsid w:val="002D3FAF"/>
    <w:rPr>
      <w:b/>
      <w:bCs/>
    </w:rPr>
  </w:style>
  <w:style w:type="paragraph" w:styleId="a7">
    <w:name w:val="List Paragraph"/>
    <w:basedOn w:val="a"/>
    <w:uiPriority w:val="34"/>
    <w:qFormat/>
    <w:rsid w:val="00534E4E"/>
    <w:pPr>
      <w:ind w:left="720"/>
      <w:contextualSpacing/>
    </w:pPr>
  </w:style>
  <w:style w:type="paragraph" w:customStyle="1" w:styleId="c18">
    <w:name w:val="c18"/>
    <w:basedOn w:val="a"/>
    <w:rsid w:val="00303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03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2B87"/>
  </w:style>
  <w:style w:type="paragraph" w:styleId="a8">
    <w:name w:val="header"/>
    <w:basedOn w:val="a"/>
    <w:link w:val="a9"/>
    <w:uiPriority w:val="99"/>
    <w:unhideWhenUsed/>
    <w:rsid w:val="00E53D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DA7"/>
  </w:style>
  <w:style w:type="paragraph" w:styleId="aa">
    <w:name w:val="footer"/>
    <w:basedOn w:val="a"/>
    <w:link w:val="ab"/>
    <w:uiPriority w:val="99"/>
    <w:unhideWhenUsed/>
    <w:rsid w:val="00E53D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3DA7"/>
  </w:style>
  <w:style w:type="paragraph" w:styleId="ac">
    <w:name w:val="Balloon Text"/>
    <w:basedOn w:val="a"/>
    <w:link w:val="ad"/>
    <w:uiPriority w:val="99"/>
    <w:semiHidden/>
    <w:unhideWhenUsed/>
    <w:rsid w:val="008C58F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9818">
      <w:bodyDiv w:val="1"/>
      <w:marLeft w:val="0"/>
      <w:marRight w:val="0"/>
      <w:marTop w:val="0"/>
      <w:marBottom w:val="0"/>
      <w:divBdr>
        <w:top w:val="none" w:sz="0" w:space="0" w:color="auto"/>
        <w:left w:val="none" w:sz="0" w:space="0" w:color="auto"/>
        <w:bottom w:val="none" w:sz="0" w:space="0" w:color="auto"/>
        <w:right w:val="none" w:sz="0" w:space="0" w:color="auto"/>
      </w:divBdr>
    </w:div>
    <w:div w:id="973678340">
      <w:bodyDiv w:val="1"/>
      <w:marLeft w:val="0"/>
      <w:marRight w:val="0"/>
      <w:marTop w:val="0"/>
      <w:marBottom w:val="0"/>
      <w:divBdr>
        <w:top w:val="none" w:sz="0" w:space="0" w:color="auto"/>
        <w:left w:val="none" w:sz="0" w:space="0" w:color="auto"/>
        <w:bottom w:val="none" w:sz="0" w:space="0" w:color="auto"/>
        <w:right w:val="none" w:sz="0" w:space="0" w:color="auto"/>
      </w:divBdr>
    </w:div>
    <w:div w:id="1180393098">
      <w:bodyDiv w:val="1"/>
      <w:marLeft w:val="0"/>
      <w:marRight w:val="0"/>
      <w:marTop w:val="0"/>
      <w:marBottom w:val="0"/>
      <w:divBdr>
        <w:top w:val="none" w:sz="0" w:space="0" w:color="auto"/>
        <w:left w:val="none" w:sz="0" w:space="0" w:color="auto"/>
        <w:bottom w:val="none" w:sz="0" w:space="0" w:color="auto"/>
        <w:right w:val="none" w:sz="0" w:space="0" w:color="auto"/>
      </w:divBdr>
    </w:div>
    <w:div w:id="1305963927">
      <w:bodyDiv w:val="1"/>
      <w:marLeft w:val="0"/>
      <w:marRight w:val="0"/>
      <w:marTop w:val="0"/>
      <w:marBottom w:val="0"/>
      <w:divBdr>
        <w:top w:val="none" w:sz="0" w:space="0" w:color="auto"/>
        <w:left w:val="none" w:sz="0" w:space="0" w:color="auto"/>
        <w:bottom w:val="none" w:sz="0" w:space="0" w:color="auto"/>
        <w:right w:val="none" w:sz="0" w:space="0" w:color="auto"/>
      </w:divBdr>
    </w:div>
    <w:div w:id="21394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2CCB-B716-440C-8B5D-07E81299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Юрий Емельяненко</cp:lastModifiedBy>
  <cp:revision>8</cp:revision>
  <cp:lastPrinted>2022-11-22T12:01:00Z</cp:lastPrinted>
  <dcterms:created xsi:type="dcterms:W3CDTF">2022-11-22T12:08:00Z</dcterms:created>
  <dcterms:modified xsi:type="dcterms:W3CDTF">2022-11-24T07:46:00Z</dcterms:modified>
</cp:coreProperties>
</file>