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751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 CYR" w:hAnsi="Arial CYR" w:cs="Arial CYR"/>
          <w:color w:val="000000"/>
          <w:sz w:val="30"/>
          <w:szCs w:val="30"/>
          <w:highlight w:val="white"/>
        </w:rPr>
      </w:pPr>
      <w:bookmarkStart w:id="0" w:name="_GoBack"/>
      <w:bookmarkEnd w:id="0"/>
      <w:r>
        <w:rPr>
          <w:rFonts w:ascii="Arial CYR" w:hAnsi="Arial CYR" w:cs="Arial CYR"/>
          <w:color w:val="000000"/>
          <w:sz w:val="30"/>
          <w:szCs w:val="30"/>
          <w:highlight w:val="white"/>
        </w:rPr>
        <w:t>тэма нумара</w:t>
      </w:r>
    </w:p>
    <w:p w:rsidR="00000000" w:rsidRDefault="002751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 CYR" w:hAnsi="Arial CYR" w:cs="Arial CYR"/>
          <w:color w:val="000000"/>
          <w:sz w:val="30"/>
          <w:szCs w:val="30"/>
          <w:highlight w:val="white"/>
        </w:rPr>
      </w:pPr>
      <w:r>
        <w:rPr>
          <w:rFonts w:ascii="Arial CYR" w:hAnsi="Arial CYR" w:cs="Arial CYR"/>
          <w:color w:val="000000"/>
          <w:sz w:val="30"/>
          <w:szCs w:val="30"/>
          <w:highlight w:val="white"/>
        </w:rPr>
        <w:t>Молодежная субкультура: взгляд психолога</w:t>
      </w:r>
    </w:p>
    <w:p w:rsidR="00000000" w:rsidRDefault="002751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 CYR" w:hAnsi="Arial CYR" w:cs="Arial CYR"/>
          <w:color w:val="000000"/>
          <w:sz w:val="30"/>
          <w:szCs w:val="30"/>
          <w:highlight w:val="white"/>
        </w:rPr>
      </w:pPr>
    </w:p>
    <w:p w:rsidR="00000000" w:rsidRDefault="002751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 CYR" w:hAnsi="Arial CYR" w:cs="Arial CYR"/>
          <w:color w:val="000000"/>
          <w:sz w:val="30"/>
          <w:szCs w:val="30"/>
          <w:highlight w:val="white"/>
        </w:rPr>
      </w:pPr>
      <w:r>
        <w:rPr>
          <w:rFonts w:ascii="Arial CYR" w:hAnsi="Arial CYR" w:cs="Arial CYR"/>
          <w:color w:val="000000"/>
          <w:sz w:val="30"/>
          <w:szCs w:val="30"/>
          <w:highlight w:val="white"/>
        </w:rPr>
        <w:t>Рядом с культурой взрослых, являющихся основными производителями духовных и материальных ценностей, хранителями традиций и обычаев, существует молодежная субкультура. На уровне стереотипов обыденного со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>знания она зачастую трактуется как враждебная -- контркультура. Однако на самом деле неформальных объединений молодежи, активно противостоящих официальной системе культуры, совсем немного. Возникновение же предубеждений относительно молодежной субкультуры,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 xml:space="preserve"> вероятно, связано с волной открытых протестов молодых людей против доминирующих ценностей, прокатившейся по Европе и Америке в 60--70 гг. ХХ в. В наше время этот протест стал носить совершенно иной, менее идеологизированный и более спокойный характер.</w:t>
      </w:r>
    </w:p>
    <w:p w:rsidR="00000000" w:rsidRDefault="002751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 CYR" w:hAnsi="Arial CYR" w:cs="Arial CYR"/>
          <w:color w:val="000000"/>
          <w:sz w:val="30"/>
          <w:szCs w:val="30"/>
          <w:highlight w:val="white"/>
        </w:rPr>
      </w:pPr>
      <w:r>
        <w:rPr>
          <w:rFonts w:ascii="Arial CYR" w:hAnsi="Arial CYR" w:cs="Arial CYR"/>
          <w:color w:val="000000"/>
          <w:sz w:val="30"/>
          <w:szCs w:val="30"/>
          <w:highlight w:val="white"/>
        </w:rPr>
        <w:t>Пре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 xml:space="preserve">дпосылки вовлечения подростков в молодежную субкультуру, психологический портрет "неформала", основные правила организации продуктивного взаимодействия с "неформалами" со стороны педагогов и других взрослых -- эти и другие вопросы рассматриваются в статье 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>кандидата психологических наук, доцента, заведующей кафедрой психологии БрГУ им. А. С. Пушкина Елены Ивановны МЕДВЕДСКОЙ.</w:t>
      </w:r>
    </w:p>
    <w:p w:rsidR="00000000" w:rsidRDefault="002751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 CYR" w:hAnsi="Arial CYR" w:cs="Arial CYR"/>
          <w:color w:val="000000"/>
          <w:sz w:val="30"/>
          <w:szCs w:val="30"/>
          <w:highlight w:val="white"/>
        </w:rPr>
      </w:pPr>
    </w:p>
    <w:p w:rsidR="00000000" w:rsidRDefault="002751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 CYR" w:hAnsi="Arial CYR" w:cs="Arial CYR"/>
          <w:color w:val="000000"/>
          <w:sz w:val="30"/>
          <w:szCs w:val="30"/>
          <w:highlight w:val="white"/>
        </w:rPr>
      </w:pPr>
      <w:r>
        <w:rPr>
          <w:rFonts w:ascii="Arial CYR" w:hAnsi="Arial CYR" w:cs="Arial CYR"/>
          <w:color w:val="000000"/>
          <w:sz w:val="30"/>
          <w:szCs w:val="30"/>
          <w:highlight w:val="white"/>
        </w:rPr>
        <w:t>Молодежные неформальные объединения имеют ряд особенностей, отличающих их от других типов субкультур. Специалисты М. И. Рожков, М. А.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 xml:space="preserve"> Ковальчук, А. М. Ходырев, С. И. Левикова и др. наиболее существенными называют следующие две:</w:t>
      </w:r>
    </w:p>
    <w:p w:rsidR="00000000" w:rsidRDefault="002751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 CYR" w:hAnsi="Arial CYR" w:cs="Arial CYR"/>
          <w:color w:val="000000"/>
          <w:sz w:val="30"/>
          <w:szCs w:val="30"/>
          <w:highlight w:val="white"/>
        </w:rPr>
      </w:pPr>
      <w:r>
        <w:rPr>
          <w:rFonts w:ascii="Arial CYR" w:hAnsi="Arial CYR" w:cs="Arial CYR"/>
          <w:color w:val="000000"/>
          <w:sz w:val="30"/>
          <w:szCs w:val="30"/>
          <w:highlight w:val="white"/>
        </w:rPr>
        <w:t>1. Дистанцированность, отстраненность от культуры взрослых.</w:t>
      </w:r>
    </w:p>
    <w:p w:rsidR="00000000" w:rsidRDefault="002751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 CYR" w:hAnsi="Arial CYR" w:cs="Arial CYR"/>
          <w:color w:val="000000"/>
          <w:sz w:val="30"/>
          <w:szCs w:val="30"/>
          <w:highlight w:val="white"/>
        </w:rPr>
      </w:pPr>
      <w:r>
        <w:rPr>
          <w:rFonts w:ascii="Arial CYR" w:hAnsi="Arial CYR" w:cs="Arial CYR"/>
          <w:color w:val="000000"/>
          <w:sz w:val="30"/>
          <w:szCs w:val="30"/>
          <w:highlight w:val="white"/>
        </w:rPr>
        <w:t xml:space="preserve">Как правило, она имеет довольно демонстративный характер, выражающийся в специфическом имидже, стиле 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>поведения и речи. Каждой субкультурой вырабатываются свои внешние идентификационные коды -- мода, прическа, "фенечки" и др.</w:t>
      </w:r>
    </w:p>
    <w:p w:rsidR="00000000" w:rsidRDefault="002751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 CYR" w:hAnsi="Arial CYR" w:cs="Arial CYR"/>
          <w:color w:val="000000"/>
          <w:sz w:val="30"/>
          <w:szCs w:val="30"/>
          <w:highlight w:val="white"/>
        </w:rPr>
      </w:pPr>
      <w:r>
        <w:rPr>
          <w:rFonts w:ascii="Arial CYR" w:hAnsi="Arial CYR" w:cs="Arial CYR"/>
          <w:color w:val="000000"/>
          <w:sz w:val="30"/>
          <w:szCs w:val="30"/>
          <w:highlight w:val="white"/>
        </w:rPr>
        <w:t xml:space="preserve">2. Развлекательный характер, ориентация на потребление, а 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lastRenderedPageBreak/>
        <w:t>не на созидание.</w:t>
      </w:r>
    </w:p>
    <w:p w:rsidR="00000000" w:rsidRDefault="002751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 CYR" w:hAnsi="Arial CYR" w:cs="Arial CYR"/>
          <w:color w:val="000000"/>
          <w:sz w:val="30"/>
          <w:szCs w:val="30"/>
          <w:highlight w:val="white"/>
        </w:rPr>
      </w:pPr>
      <w:r>
        <w:rPr>
          <w:rFonts w:ascii="Arial CYR" w:hAnsi="Arial CYR" w:cs="Arial CYR"/>
          <w:color w:val="000000"/>
          <w:sz w:val="30"/>
          <w:szCs w:val="30"/>
          <w:highlight w:val="white"/>
        </w:rPr>
        <w:t>Эта особенность доказывает, что молодежная субкультура фа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>ктически ничем не угрожает культуре взрослых. Это не "бунт на корабле", а лишь его имитация, спектакль, так как за внешними признаками сопротивления не обнаруживается четкая идея, способная привести к возникновению новых ценностей и смыслов.</w:t>
      </w:r>
    </w:p>
    <w:p w:rsidR="00000000" w:rsidRDefault="002751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 CYR" w:hAnsi="Arial CYR" w:cs="Arial CYR"/>
          <w:color w:val="000000"/>
          <w:sz w:val="30"/>
          <w:szCs w:val="30"/>
          <w:highlight w:val="white"/>
        </w:rPr>
      </w:pPr>
      <w:r>
        <w:rPr>
          <w:rFonts w:ascii="Arial CYR" w:hAnsi="Arial CYR" w:cs="Arial CYR"/>
          <w:color w:val="000000"/>
          <w:sz w:val="30"/>
          <w:szCs w:val="30"/>
          <w:highlight w:val="white"/>
        </w:rPr>
        <w:t>Ведущей социал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 xml:space="preserve">ьно-психологической </w:t>
      </w:r>
      <w:r>
        <w:rPr>
          <w:rFonts w:ascii="Arial CYR" w:hAnsi="Arial CYR" w:cs="Arial CYR"/>
          <w:b/>
          <w:bCs/>
          <w:color w:val="000000"/>
          <w:sz w:val="30"/>
          <w:szCs w:val="30"/>
          <w:highlight w:val="white"/>
        </w:rPr>
        <w:t>причиной появления молодежной субкультуры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 xml:space="preserve"> являются изменения социокультурных условий жизни, выражающиеся в удлинении периода молодости. Усложнение сферы производства в масштабах жизни конкретного человека приводит к увеличению разрыва м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>ежду его физиологической и социальной зрелостью. В этом разрыве между миром детства и миром взрослых, в зыбком состоянии оторванности взрослеющий человек должен выполнить определенные задачи собственного развития. Они начинают решаться еще в подростковом в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>озрасте, однако в силу их сложности продолжают оставаться актуальными и в юности, и в молодости. В повседневной практике эти задачи обычно определяются как "поиск самого себя", "определение своего места в жизни". На языке психологии они формулируются иначе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 xml:space="preserve"> -- "формирование я-концепции" и "самопрезентация социуму".</w:t>
      </w:r>
    </w:p>
    <w:p w:rsidR="00000000" w:rsidRDefault="002751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 CYR" w:hAnsi="Arial CYR" w:cs="Arial CYR"/>
          <w:color w:val="000000"/>
          <w:sz w:val="30"/>
          <w:szCs w:val="30"/>
          <w:highlight w:val="white"/>
        </w:rPr>
      </w:pPr>
      <w:r>
        <w:rPr>
          <w:rFonts w:ascii="Arial CYR" w:hAnsi="Arial CYR" w:cs="Arial CYR"/>
          <w:color w:val="000000"/>
          <w:sz w:val="30"/>
          <w:szCs w:val="30"/>
          <w:highlight w:val="white"/>
        </w:rPr>
        <w:t xml:space="preserve">Самая главная психологическая проблема, которая возникает в подростковом возрасте, -- это проблема </w:t>
      </w:r>
      <w:r>
        <w:rPr>
          <w:rFonts w:ascii="Arial CYR" w:hAnsi="Arial CYR" w:cs="Arial CYR"/>
          <w:b/>
          <w:bCs/>
          <w:color w:val="000000"/>
          <w:sz w:val="30"/>
          <w:szCs w:val="30"/>
          <w:highlight w:val="white"/>
        </w:rPr>
        <w:t>построения я-концепции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>, или создания теории о самом себе. К необходимым условиям ее успешного реш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>ения относятся следующие:</w:t>
      </w:r>
    </w:p>
    <w:p w:rsidR="00000000" w:rsidRDefault="002751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 CYR" w:hAnsi="Arial CYR" w:cs="Arial CYR"/>
          <w:color w:val="000000"/>
          <w:sz w:val="30"/>
          <w:szCs w:val="30"/>
          <w:highlight w:val="white"/>
        </w:rPr>
      </w:pPr>
      <w:r>
        <w:rPr>
          <w:rFonts w:ascii="Arial CYR" w:hAnsi="Arial CYR" w:cs="Arial CYR"/>
          <w:color w:val="000000"/>
          <w:sz w:val="30"/>
          <w:szCs w:val="30"/>
          <w:highlight w:val="white"/>
        </w:rPr>
        <w:t>появление направляющего вопроса ("Кто я?", "Какой я?", "Что во мне общего с другими людьми?", "Что во мне уникального?" и т. п.);</w:t>
      </w:r>
    </w:p>
    <w:p w:rsidR="00000000" w:rsidRDefault="002751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 CYR" w:hAnsi="Arial CYR" w:cs="Arial CYR"/>
          <w:color w:val="000000"/>
          <w:sz w:val="30"/>
          <w:szCs w:val="30"/>
          <w:highlight w:val="white"/>
        </w:rPr>
      </w:pPr>
      <w:r>
        <w:rPr>
          <w:rFonts w:ascii="Arial CYR" w:hAnsi="Arial CYR" w:cs="Arial CYR"/>
          <w:color w:val="000000"/>
          <w:sz w:val="30"/>
          <w:szCs w:val="30"/>
          <w:highlight w:val="white"/>
        </w:rPr>
        <w:t>наличие достаточного объема жизненного опыта (успех или неудача в разных видах деятельности, багаж в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>заимоотношений с другими людьми (родителями, педагогами, ровесниками), разнообразие эмоциональных переживаний, впечатлений и др.);</w:t>
      </w:r>
    </w:p>
    <w:p w:rsidR="00000000" w:rsidRDefault="002751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 CYR" w:hAnsi="Arial CYR" w:cs="Arial CYR"/>
          <w:color w:val="000000"/>
          <w:sz w:val="30"/>
          <w:szCs w:val="30"/>
          <w:highlight w:val="white"/>
        </w:rPr>
      </w:pPr>
      <w:r>
        <w:rPr>
          <w:rFonts w:ascii="Arial CYR" w:hAnsi="Arial CYR" w:cs="Arial CYR"/>
          <w:color w:val="000000"/>
          <w:sz w:val="30"/>
          <w:szCs w:val="30"/>
          <w:highlight w:val="white"/>
        </w:rPr>
        <w:t xml:space="preserve">высокий уровень развития мыслительных операций, позволяющий абстрагироваться от деталей и интегрировать 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lastRenderedPageBreak/>
        <w:t>имеющийся материал (з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>нания о мире и о себе в нем) в стройную систему;</w:t>
      </w:r>
    </w:p>
    <w:p w:rsidR="00000000" w:rsidRDefault="002751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 CYR" w:hAnsi="Arial CYR" w:cs="Arial CYR"/>
          <w:color w:val="000000"/>
          <w:sz w:val="30"/>
          <w:szCs w:val="30"/>
          <w:highlight w:val="white"/>
        </w:rPr>
      </w:pPr>
      <w:r>
        <w:rPr>
          <w:rFonts w:ascii="Arial CYR" w:hAnsi="Arial CYR" w:cs="Arial CYR"/>
          <w:color w:val="000000"/>
          <w:sz w:val="30"/>
          <w:szCs w:val="30"/>
          <w:highlight w:val="white"/>
        </w:rPr>
        <w:t>владение репертуаром различных поведенческих навыков (сотрудничество и взаимопомощь, саморегуляция, способность аргументировать свою точку зрения и др.);</w:t>
      </w:r>
    </w:p>
    <w:p w:rsidR="00000000" w:rsidRDefault="002751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 CYR" w:hAnsi="Arial CYR" w:cs="Arial CYR"/>
          <w:color w:val="000000"/>
          <w:sz w:val="30"/>
          <w:szCs w:val="30"/>
          <w:highlight w:val="white"/>
        </w:rPr>
      </w:pPr>
      <w:r>
        <w:rPr>
          <w:rFonts w:ascii="Arial CYR" w:hAnsi="Arial CYR" w:cs="Arial CYR"/>
          <w:color w:val="000000"/>
          <w:sz w:val="30"/>
          <w:szCs w:val="30"/>
          <w:highlight w:val="white"/>
        </w:rPr>
        <w:t>внимание окружающих людей к происходящим изменениям в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 xml:space="preserve"> личности взрослеющего человека, что обеспечивает ему безопасные возможности поиска недостающей информации о себе.</w:t>
      </w:r>
    </w:p>
    <w:p w:rsidR="00000000" w:rsidRDefault="002751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 CYR" w:hAnsi="Arial CYR" w:cs="Arial CYR"/>
          <w:color w:val="000000"/>
          <w:sz w:val="30"/>
          <w:szCs w:val="30"/>
          <w:highlight w:val="white"/>
        </w:rPr>
      </w:pPr>
      <w:r>
        <w:rPr>
          <w:rFonts w:ascii="Arial CYR" w:hAnsi="Arial CYR" w:cs="Arial CYR"/>
          <w:color w:val="000000"/>
          <w:sz w:val="30"/>
          <w:szCs w:val="30"/>
          <w:highlight w:val="white"/>
        </w:rPr>
        <w:t>Успешная я-концепция характеризуется целостностью, непротиворечивостью, позитивной окрашенностью. В этом случае подросток приходит к понимани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>ю, что его индивидуальность интересна и значима не только для него, но и для других людей. Очевидно, что процесс открытия самого себя очень сложный: для успешного его протекания кому-то может не хватать информации о себе настоящем, у кого-то присутствует д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>ефицит интеллектуальных функций, поведенческих приемов, кому-то не хватает помощи и поддержки со стороны других людей.</w:t>
      </w:r>
    </w:p>
    <w:p w:rsidR="00000000" w:rsidRDefault="002751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 CYR" w:hAnsi="Arial CYR" w:cs="Arial CYR"/>
          <w:color w:val="000000"/>
          <w:sz w:val="30"/>
          <w:szCs w:val="30"/>
          <w:highlight w:val="white"/>
        </w:rPr>
      </w:pPr>
      <w:r>
        <w:rPr>
          <w:rFonts w:ascii="Arial CYR" w:hAnsi="Arial CYR" w:cs="Arial CYR"/>
          <w:color w:val="000000"/>
          <w:sz w:val="30"/>
          <w:szCs w:val="30"/>
          <w:highlight w:val="white"/>
        </w:rPr>
        <w:t xml:space="preserve">Однако трудное самостроительство личности -- это только программа-минимум. Ведь собственную личность надо обнаружить не только для себя, 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 xml:space="preserve">но и для других людей: "Вот я -- единственный, неповторимый и нужный миру". Задача </w:t>
      </w:r>
      <w:r>
        <w:rPr>
          <w:rFonts w:ascii="Arial CYR" w:hAnsi="Arial CYR" w:cs="Arial CYR"/>
          <w:b/>
          <w:bCs/>
          <w:color w:val="000000"/>
          <w:sz w:val="30"/>
          <w:szCs w:val="30"/>
          <w:highlight w:val="white"/>
        </w:rPr>
        <w:t>самопредъявления миру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 xml:space="preserve"> как раз и осуществляется в рамках сложившейся культуры, с помощью предоставляемых ею средств самовыражения.</w:t>
      </w:r>
    </w:p>
    <w:p w:rsidR="00000000" w:rsidRDefault="002751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 CYR" w:hAnsi="Arial CYR" w:cs="Arial CYR"/>
          <w:color w:val="000000"/>
          <w:sz w:val="30"/>
          <w:szCs w:val="30"/>
          <w:highlight w:val="white"/>
        </w:rPr>
      </w:pPr>
      <w:r>
        <w:rPr>
          <w:rFonts w:ascii="Arial CYR" w:hAnsi="Arial CYR" w:cs="Arial CYR"/>
          <w:color w:val="000000"/>
          <w:sz w:val="30"/>
          <w:szCs w:val="30"/>
          <w:highlight w:val="white"/>
        </w:rPr>
        <w:t>Успешно решать задачи самостроительства и с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>амопредъявления миру можно только при условии, что основные институты социализации -- семья и школа -- предоставили взрослеющему человеку возможность найти самого себя и заявить о себе миру в уже существующих, социально одобряемых формах, т. е. в рамках тр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 xml:space="preserve">адиционной культуры. Но так бывает не всегда. К основным </w:t>
      </w:r>
      <w:r>
        <w:rPr>
          <w:rFonts w:ascii="Arial CYR" w:hAnsi="Arial CYR" w:cs="Arial CYR"/>
          <w:b/>
          <w:bCs/>
          <w:color w:val="000000"/>
          <w:sz w:val="30"/>
          <w:szCs w:val="30"/>
          <w:highlight w:val="white"/>
        </w:rPr>
        <w:t xml:space="preserve">предпосылкам для вовлечения подростка в молодежную субкультуру 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>можно отнести:</w:t>
      </w:r>
    </w:p>
    <w:p w:rsidR="00000000" w:rsidRDefault="002751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 CYR" w:hAnsi="Arial CYR" w:cs="Arial CYR"/>
          <w:color w:val="000000"/>
          <w:sz w:val="30"/>
          <w:szCs w:val="30"/>
          <w:highlight w:val="white"/>
        </w:rPr>
      </w:pPr>
      <w:r>
        <w:rPr>
          <w:rFonts w:ascii="Arial CYR" w:hAnsi="Arial CYR" w:cs="Arial CYR"/>
          <w:color w:val="000000"/>
          <w:sz w:val="30"/>
          <w:szCs w:val="30"/>
          <w:highlight w:val="white"/>
        </w:rPr>
        <w:t>использование родителями неправильных воспитательных тактик, а именно, гиперопеки (сверхконтроль) и гипоопеки (отсутствие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 xml:space="preserve"> контроля);</w:t>
      </w:r>
    </w:p>
    <w:p w:rsidR="00000000" w:rsidRDefault="002751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 CYR" w:hAnsi="Arial CYR" w:cs="Arial CYR"/>
          <w:color w:val="000000"/>
          <w:sz w:val="30"/>
          <w:szCs w:val="30"/>
          <w:highlight w:val="white"/>
        </w:rPr>
      </w:pPr>
      <w:r>
        <w:rPr>
          <w:rFonts w:ascii="Arial CYR" w:hAnsi="Arial CYR" w:cs="Arial CYR"/>
          <w:color w:val="000000"/>
          <w:sz w:val="30"/>
          <w:szCs w:val="30"/>
          <w:highlight w:val="white"/>
        </w:rPr>
        <w:lastRenderedPageBreak/>
        <w:t>проблемы взаимоотношений между ровесниками в формальной группе (прежде всего, в классе);</w:t>
      </w:r>
    </w:p>
    <w:p w:rsidR="00000000" w:rsidRDefault="002751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 CYR" w:hAnsi="Arial CYR" w:cs="Arial CYR"/>
          <w:color w:val="000000"/>
          <w:sz w:val="30"/>
          <w:szCs w:val="30"/>
          <w:highlight w:val="white"/>
        </w:rPr>
      </w:pPr>
      <w:r>
        <w:rPr>
          <w:rFonts w:ascii="Arial CYR" w:hAnsi="Arial CYR" w:cs="Arial CYR"/>
          <w:color w:val="000000"/>
          <w:sz w:val="30"/>
          <w:szCs w:val="30"/>
          <w:highlight w:val="white"/>
        </w:rPr>
        <w:t>переживание кризисного, травмирующего события, в результате которого молодой человек приобретает такой исключительный опыт (страха, боли, потери и др.), ко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>торый уже не позволяет ему войти в обычные рамки;</w:t>
      </w:r>
    </w:p>
    <w:p w:rsidR="00000000" w:rsidRDefault="002751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 CYR" w:hAnsi="Arial CYR" w:cs="Arial CYR"/>
          <w:color w:val="000000"/>
          <w:sz w:val="30"/>
          <w:szCs w:val="30"/>
          <w:highlight w:val="white"/>
        </w:rPr>
      </w:pPr>
      <w:r>
        <w:rPr>
          <w:rFonts w:ascii="Arial CYR" w:hAnsi="Arial CYR" w:cs="Arial CYR"/>
          <w:color w:val="000000"/>
          <w:sz w:val="30"/>
          <w:szCs w:val="30"/>
          <w:highlight w:val="white"/>
        </w:rPr>
        <w:t>недостаточная учебно-трудовая занятость молодых людей.</w:t>
      </w:r>
    </w:p>
    <w:p w:rsidR="00000000" w:rsidRDefault="002751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 CYR" w:hAnsi="Arial CYR" w:cs="Arial CYR"/>
          <w:color w:val="000000"/>
          <w:sz w:val="30"/>
          <w:szCs w:val="30"/>
          <w:highlight w:val="white"/>
        </w:rPr>
      </w:pPr>
      <w:r>
        <w:rPr>
          <w:rFonts w:ascii="Arial CYR" w:hAnsi="Arial CYR" w:cs="Arial CYR"/>
          <w:color w:val="000000"/>
          <w:sz w:val="30"/>
          <w:szCs w:val="30"/>
          <w:highlight w:val="white"/>
        </w:rPr>
        <w:t xml:space="preserve">Таким образом, схематичный </w:t>
      </w:r>
      <w:r>
        <w:rPr>
          <w:rFonts w:ascii="Arial CYR" w:hAnsi="Arial CYR" w:cs="Arial CYR"/>
          <w:b/>
          <w:bCs/>
          <w:color w:val="000000"/>
          <w:sz w:val="30"/>
          <w:szCs w:val="30"/>
          <w:highlight w:val="white"/>
        </w:rPr>
        <w:t>психологический портрет представителя молодежной субкультуры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 xml:space="preserve"> выглядит следующим образом. Во-первых, это человек, которому в 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 xml:space="preserve">жизни "не повезло" -- с родителями, школой, случайными обстоятельствами и др. Во-вторых, это человек ищущий: примеряя ту или иную внешнюю форму, он пытается определиться с собственным внутренним содержанием, сформулировать ценностные и целевые ориентиры в 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>жизни. Иначе говоря, это человек, который находится в процессе построения я-концепции и пока не уверен в себе.</w:t>
      </w:r>
    </w:p>
    <w:p w:rsidR="00000000" w:rsidRDefault="002751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 CYR" w:hAnsi="Arial CYR" w:cs="Arial CYR"/>
          <w:color w:val="000000"/>
          <w:sz w:val="30"/>
          <w:szCs w:val="30"/>
          <w:highlight w:val="white"/>
        </w:rPr>
      </w:pPr>
      <w:r>
        <w:rPr>
          <w:rFonts w:ascii="Arial CYR" w:hAnsi="Arial CYR" w:cs="Arial CYR"/>
          <w:color w:val="000000"/>
          <w:sz w:val="30"/>
          <w:szCs w:val="30"/>
          <w:highlight w:val="white"/>
        </w:rPr>
        <w:t>Войдя в молодежную субкультуру, такой субъект попадает в парадоксальную ситуацию, прямо противоположную ожидаемой. С одной стороны, молодого чело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>века привела сюда острая потребность стать самостоятельной и самодостаточной личностью. С другой стороны, вхождение в неформальную группу полностью его обезличивает, ведь группа жестко диктует соблюдение всех маркеров единообразия -- одежду, поведение, рит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>уалы, стиль мышления, жаргон и др. Вот почему большинство молодых людей, когда их собственное "я" достаточно оформится и окрепнет, покидают рамки своей субкультуры.</w:t>
      </w:r>
    </w:p>
    <w:p w:rsidR="00000000" w:rsidRDefault="002751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 CYR" w:hAnsi="Arial CYR" w:cs="Arial CYR"/>
          <w:color w:val="000000"/>
          <w:sz w:val="30"/>
          <w:szCs w:val="30"/>
          <w:highlight w:val="white"/>
        </w:rPr>
      </w:pPr>
      <w:r>
        <w:rPr>
          <w:rFonts w:ascii="Arial CYR" w:hAnsi="Arial CYR" w:cs="Arial CYR"/>
          <w:color w:val="000000"/>
          <w:sz w:val="30"/>
          <w:szCs w:val="30"/>
          <w:highlight w:val="white"/>
        </w:rPr>
        <w:t>Срок нахождения молодого человека в неформальном объединении составляет в среднем три года,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 xml:space="preserve"> но отдельные ребята задерживаются значительно дольше. Чтобы понять причину этого, рассмотрим результаты изучения ценностей как основы субкультуры у некоторых представителей молодежных неформальных объединений. Исследование проводилось в 2014 г. в г. Брест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 xml:space="preserve">е (О. А. Гайдукович). Респондентами выступали участники трех различных субкультур -- байкеры, ролевики и панки -- в 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lastRenderedPageBreak/>
        <w:t>возрасте от 20 до 25 лет.</w:t>
      </w:r>
    </w:p>
    <w:p w:rsidR="00000000" w:rsidRDefault="002751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 CYR" w:hAnsi="Arial CYR" w:cs="Arial CYR"/>
          <w:color w:val="000000"/>
          <w:sz w:val="30"/>
          <w:szCs w:val="30"/>
          <w:highlight w:val="white"/>
        </w:rPr>
      </w:pPr>
      <w:r>
        <w:rPr>
          <w:rFonts w:ascii="Arial CYR" w:hAnsi="Arial CYR" w:cs="Arial CYR"/>
          <w:i/>
          <w:iCs/>
          <w:color w:val="000000"/>
          <w:sz w:val="30"/>
          <w:szCs w:val="30"/>
          <w:highlight w:val="white"/>
        </w:rPr>
        <w:t xml:space="preserve">Байкеры. 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>Представителей этой группы объединяет идея мотоцикла как атрибута образа жизни. Несмотря на достаточно гр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>озный внешний вид байкеров (бандана, куртка-косуха, длинные усы и борода, темные очки), данные клубные объединения в основном имеют мирный характер. Результаты исследования показали, что байкеры ориентированы не столько на цели жизни, сколько на сам ее про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>цесс. Это люди, живущие сегодняшним днем. Им присуще самоощущение достаточной силы и свободы выбора, чтобы строить свою жизнь самостоятельно. Ведущими жизненными смыслами для них выступают экзистенциальные: жизнь, свобода, любовь.</w:t>
      </w:r>
    </w:p>
    <w:p w:rsidR="00000000" w:rsidRDefault="002751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 CYR" w:hAnsi="Arial CYR" w:cs="Arial CYR"/>
          <w:color w:val="000000"/>
          <w:sz w:val="30"/>
          <w:szCs w:val="30"/>
          <w:highlight w:val="white"/>
        </w:rPr>
      </w:pPr>
      <w:r>
        <w:rPr>
          <w:rFonts w:ascii="Arial CYR" w:hAnsi="Arial CYR" w:cs="Arial CYR"/>
          <w:i/>
          <w:iCs/>
          <w:color w:val="000000"/>
          <w:sz w:val="30"/>
          <w:szCs w:val="30"/>
          <w:highlight w:val="white"/>
        </w:rPr>
        <w:t>Ролевики.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 xml:space="preserve"> В эту группу об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>ъединяются люди, участвующие в различных ролевых играх. К ним можно отнести движения исторических реконструкторов, толкиенистов и т. п. Объединяющими элементами для представителей данной субкультуры, помимо собственно ролевых постановок, выступают литерату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>ра (в основном жанра фэнтези) и собрания на ролевые конвенты, где обсуждаются игры прошедшего и будущих сезонов, проводятся различные турниры, организуются выставки, видеопоказы, концерты. По результатам проведенного исследования, ролевики не удовлетворены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 xml:space="preserve"> своей жизнью, которую они переживают как серую и скучную. В отличие от байкеров они не верят в свои силы, полагают, что собственная жизнь им неподвластна и управляется некими внешними событиями. Основными смыслами жизни для ролевиков выступают семья (расс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>матривается как фундамент жизни, присутствует желание помогать родным и близким) и общение (радость от возможности взаимоотношений с близким человеком, ощущение собственной востребованности). Слабо выраженной у ролевиков является категория статусных смысло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>в, предполагающая стремление к успеху, карьере, достойному положению в обществе.</w:t>
      </w:r>
    </w:p>
    <w:p w:rsidR="00000000" w:rsidRDefault="002751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 CYR" w:hAnsi="Arial CYR" w:cs="Arial CYR"/>
          <w:color w:val="000000"/>
          <w:sz w:val="30"/>
          <w:szCs w:val="30"/>
          <w:highlight w:val="white"/>
        </w:rPr>
      </w:pPr>
      <w:r>
        <w:rPr>
          <w:rFonts w:ascii="Arial CYR" w:hAnsi="Arial CYR" w:cs="Arial CYR"/>
          <w:i/>
          <w:iCs/>
          <w:color w:val="000000"/>
          <w:sz w:val="30"/>
          <w:szCs w:val="30"/>
          <w:highlight w:val="white"/>
        </w:rPr>
        <w:t>Панки.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 xml:space="preserve"> Эта субкультура возникла в 70-е гг. ХХ в. под лозунгом "Я ненавижу" в противовес лозунгу хиппи "Я люблю". Панки -- это 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lastRenderedPageBreak/>
        <w:t>разрушители стереотипов, противники условностей и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 xml:space="preserve"> ограничений. Имидж панков предполагает кожаные куртки, футболки с оригинальными изображениями, специфическую прическу, татуировки. Свое критическое отношение к окружающему миру и обществу панки не стремятся выразить посредством выступлений политического х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>арактера, а делают это в пассивной, в основном музыкальной форме, предпочитая тяжелый рок. Исследование показало, что панки переживают собственную жизнь как достаточно насыщенную и наполненную смыслом, убеждены в своей способности сознательно ее контролиро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>вать. В системе жизненных смыслов панков ведущее место занимают гедонистические ценности -- легкая и приятная жизнь, стремление к получению удовольствий. Очень слабо выраженными у панков выступают альтруистические ценности, предполагающие готовность к само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>пожертвованию ради блага другого человека.</w:t>
      </w:r>
    </w:p>
    <w:p w:rsidR="00000000" w:rsidRDefault="002751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 CYR" w:hAnsi="Arial CYR" w:cs="Arial CYR"/>
          <w:color w:val="000000"/>
          <w:sz w:val="30"/>
          <w:szCs w:val="30"/>
          <w:highlight w:val="white"/>
        </w:rPr>
      </w:pPr>
      <w:r>
        <w:rPr>
          <w:rFonts w:ascii="Arial CYR" w:hAnsi="Arial CYR" w:cs="Arial CYR"/>
          <w:color w:val="000000"/>
          <w:sz w:val="30"/>
          <w:szCs w:val="30"/>
          <w:highlight w:val="white"/>
        </w:rPr>
        <w:t>В соответствии с результатами исследования можно утверждать, что основной причиной вступления в молодежную субкультуру и задержки в ней является нерешенность задачи построения собственной я-концепции при сохранени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>и подросткового стремления выделиться из толпы.</w:t>
      </w:r>
    </w:p>
    <w:p w:rsidR="00000000" w:rsidRDefault="002751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 CYR" w:hAnsi="Arial CYR" w:cs="Arial CYR"/>
          <w:color w:val="000000"/>
          <w:sz w:val="30"/>
          <w:szCs w:val="30"/>
          <w:highlight w:val="white"/>
        </w:rPr>
      </w:pPr>
      <w:r>
        <w:rPr>
          <w:rFonts w:ascii="Arial CYR" w:hAnsi="Arial CYR" w:cs="Arial CYR"/>
          <w:color w:val="000000"/>
          <w:sz w:val="30"/>
          <w:szCs w:val="30"/>
          <w:highlight w:val="white"/>
        </w:rPr>
        <w:t xml:space="preserve">Психологические особенности представителей молодежных неформальных групп определяют основные </w:t>
      </w:r>
      <w:r>
        <w:rPr>
          <w:rFonts w:ascii="Arial CYR" w:hAnsi="Arial CYR" w:cs="Arial CYR"/>
          <w:b/>
          <w:bCs/>
          <w:color w:val="000000"/>
          <w:sz w:val="30"/>
          <w:szCs w:val="30"/>
          <w:highlight w:val="white"/>
        </w:rPr>
        <w:t>правила организации продуктивного взаимодействия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 xml:space="preserve"> с ними со стороны педагогов и других взрослых:</w:t>
      </w:r>
    </w:p>
    <w:p w:rsidR="00000000" w:rsidRDefault="002751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 CYR" w:hAnsi="Arial CYR" w:cs="Arial CYR"/>
          <w:color w:val="000000"/>
          <w:sz w:val="30"/>
          <w:szCs w:val="30"/>
          <w:highlight w:val="white"/>
        </w:rPr>
      </w:pPr>
      <w:r>
        <w:rPr>
          <w:rFonts w:ascii="Arial CYR" w:hAnsi="Arial CYR" w:cs="Arial CYR"/>
          <w:color w:val="000000"/>
          <w:sz w:val="30"/>
          <w:szCs w:val="30"/>
          <w:highlight w:val="white"/>
        </w:rPr>
        <w:t>1. Не следует строи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>ть взаимодействие с "неформалами" на основе авторитарных методов: наказания, критики, запретов и др. Демонстрации подростков -- это аналог детского кривляния, поэтому активное реагирование взрослых только усиливает неадекватное поведение "неформала". Ко вх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>ождению подростка в субкультуру надо относиться как к сигналу о том, что процесс открытия своего "я" идет ненормированным образом, с трудом, а значит, ребенку нужна помощь.</w:t>
      </w:r>
    </w:p>
    <w:p w:rsidR="00000000" w:rsidRDefault="002751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 CYR" w:hAnsi="Arial CYR" w:cs="Arial CYR"/>
          <w:color w:val="000000"/>
          <w:sz w:val="30"/>
          <w:szCs w:val="30"/>
          <w:highlight w:val="white"/>
        </w:rPr>
      </w:pPr>
      <w:r>
        <w:rPr>
          <w:rFonts w:ascii="Arial CYR" w:hAnsi="Arial CYR" w:cs="Arial CYR"/>
          <w:color w:val="000000"/>
          <w:sz w:val="30"/>
          <w:szCs w:val="30"/>
          <w:highlight w:val="white"/>
        </w:rPr>
        <w:t xml:space="preserve">2. Взрослым важно проявлять интерес к неформальной группе, членом которой является 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 xml:space="preserve">подросток, стремиться узнать, на каких 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lastRenderedPageBreak/>
        <w:t>идеях она строится, что для ее представителей является самым значимым, что обозначают определенные атрибуты в одежде и др. Проявление такой заинтересованности покажет ребенку, что его личность, взгляды достойны вниман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>ия, что с ним считаются. Таким образом будет удовлетворена одна из важнейших возрастных потребностей в самоутверждении. Кроме того, совместное обсуждение особенностей данной группы даст подростку возможность самостоятельно, более объективно и критично оцен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>ить компоненты выбранной им субкультуры.</w:t>
      </w:r>
    </w:p>
    <w:p w:rsidR="00000000" w:rsidRDefault="002751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 CYR" w:hAnsi="Arial CYR" w:cs="Arial CYR"/>
          <w:color w:val="000000"/>
          <w:sz w:val="30"/>
          <w:szCs w:val="30"/>
          <w:highlight w:val="white"/>
        </w:rPr>
      </w:pPr>
      <w:r>
        <w:rPr>
          <w:rFonts w:ascii="Arial CYR" w:hAnsi="Arial CYR" w:cs="Arial CYR"/>
          <w:color w:val="000000"/>
          <w:sz w:val="30"/>
          <w:szCs w:val="30"/>
          <w:highlight w:val="white"/>
        </w:rPr>
        <w:t>3. Если выбранная субкультура имеет дружелюбный, просоциальный характер (например, некоторые музыкальные группировки (рэгги, хип-хоп), спортивные (роллеры, скейтбордисты), яппи -- городские профессионалы, стрейджеры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 xml:space="preserve"> -- поборники здорового образа жизни), то растущего человека можно не тревожить, пусть его взросление идет в индивидуальном темпе.</w:t>
      </w:r>
    </w:p>
    <w:p w:rsidR="00000000" w:rsidRDefault="002751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 CYR" w:hAnsi="Arial CYR" w:cs="Arial CYR"/>
          <w:color w:val="000000"/>
          <w:sz w:val="30"/>
          <w:szCs w:val="30"/>
          <w:highlight w:val="white"/>
        </w:rPr>
      </w:pPr>
      <w:r>
        <w:rPr>
          <w:rFonts w:ascii="Arial CYR" w:hAnsi="Arial CYR" w:cs="Arial CYR"/>
          <w:color w:val="000000"/>
          <w:sz w:val="30"/>
          <w:szCs w:val="30"/>
          <w:highlight w:val="white"/>
        </w:rPr>
        <w:t>4. Если субкультура имеет деструктивный характер (для общества -- "скинхеды", для самого себя -- "готы", "эмо", имеющие склон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>ность к суициду, "киборги", модернизирующие собственное тело и др.), то такой вариант социализации, конечно, требует вмешательства взрослых. Он говорит о наличии у ребенка серьезных психосоциально-педагогических проблем, которые необходимо решать индивидуа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>льно и комплексно (родители, педагоги, психолог-педагог, педагог социальный, а возможно, и в сотрудничестве с другими специалистами). Причем вмешательство должно быть своевременным, чтобы ребенок не "врос" в специфическую среду.</w:t>
      </w:r>
    </w:p>
    <w:p w:rsidR="00000000" w:rsidRDefault="002751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 CYR" w:hAnsi="Arial CYR" w:cs="Arial CYR"/>
          <w:color w:val="000000"/>
          <w:sz w:val="30"/>
          <w:szCs w:val="30"/>
          <w:highlight w:val="white"/>
        </w:rPr>
      </w:pPr>
      <w:r>
        <w:rPr>
          <w:rFonts w:ascii="Arial CYR" w:hAnsi="Arial CYR" w:cs="Arial CYR"/>
          <w:color w:val="000000"/>
          <w:sz w:val="30"/>
          <w:szCs w:val="30"/>
          <w:highlight w:val="white"/>
        </w:rPr>
        <w:t>5. Постоянно интересоваться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 xml:space="preserve"> новыми, возникающими потребностями подростка (чего не хватает, чего хочется) и предоставлять адекватные пути их удовлетворения. Например, подросток стремится чувствовать себя сильным и мужественным. Но для этого совершенно необязательно заниматься паркуро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 xml:space="preserve">м, ломая чужие крыши и травмируя собственные конечности. Мужество и смелость нужны, чтобы выйти на сцену на общешкольном вечере, признаться учителю в невыполненном 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lastRenderedPageBreak/>
        <w:t>домашнем задании, извиниться за свой проступок перед одноклассником и др. Иначе говоря, со в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>зрослеющими детьми надо больше говорить о человеческом в человеке, расшифровывать, что за самыми обычными, заурядными вещами в жизни стоят совсем не заурядные качества и способности.</w:t>
      </w:r>
    </w:p>
    <w:p w:rsidR="00000000" w:rsidRDefault="002751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 CYR" w:hAnsi="Arial CYR" w:cs="Arial CYR"/>
          <w:color w:val="000000"/>
          <w:sz w:val="30"/>
          <w:szCs w:val="30"/>
          <w:highlight w:val="white"/>
        </w:rPr>
      </w:pPr>
      <w:r>
        <w:rPr>
          <w:rFonts w:ascii="Arial CYR" w:hAnsi="Arial CYR" w:cs="Arial CYR"/>
          <w:color w:val="000000"/>
          <w:sz w:val="30"/>
          <w:szCs w:val="30"/>
          <w:highlight w:val="white"/>
        </w:rPr>
        <w:t xml:space="preserve">В завершение попытаемся схематично обозначить ближайшую </w:t>
      </w:r>
      <w:r>
        <w:rPr>
          <w:rFonts w:ascii="Arial CYR" w:hAnsi="Arial CYR" w:cs="Arial CYR"/>
          <w:b/>
          <w:bCs/>
          <w:color w:val="000000"/>
          <w:sz w:val="30"/>
          <w:szCs w:val="30"/>
          <w:highlight w:val="white"/>
        </w:rPr>
        <w:t>перспективу разви</w:t>
      </w:r>
      <w:r>
        <w:rPr>
          <w:rFonts w:ascii="Arial CYR" w:hAnsi="Arial CYR" w:cs="Arial CYR"/>
          <w:b/>
          <w:bCs/>
          <w:color w:val="000000"/>
          <w:sz w:val="30"/>
          <w:szCs w:val="30"/>
          <w:highlight w:val="white"/>
        </w:rPr>
        <w:t>тия молодежных субкультур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>. Социальные тенденции последних лет позволяют говорить о том, что в будущем количество неформальных группировок молодежи будет увеличиваться, а число их сторонников возрастать. Этот процесс обусловлен не только объективными причин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 xml:space="preserve">ами, о которых говорилось выше, но и все большей дифференциацией общественной жизни, удлиняющей для взрослеющих людей зазор между детством и зрелостью. Основанием для подобного прогноза выступают изменения самой сущности этих этапов жизни в информационном 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>обществе.</w:t>
      </w:r>
    </w:p>
    <w:p w:rsidR="00000000" w:rsidRDefault="002751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 CYR" w:hAnsi="Arial CYR" w:cs="Arial CYR"/>
          <w:color w:val="000000"/>
          <w:spacing w:val="-2"/>
          <w:sz w:val="30"/>
          <w:szCs w:val="30"/>
          <w:highlight w:val="white"/>
        </w:rPr>
      </w:pPr>
      <w:r>
        <w:rPr>
          <w:rFonts w:ascii="Arial CYR" w:hAnsi="Arial CYR" w:cs="Arial CYR"/>
          <w:color w:val="000000"/>
          <w:sz w:val="30"/>
          <w:szCs w:val="30"/>
          <w:highlight w:val="white"/>
        </w:rPr>
        <w:t xml:space="preserve">Что происходит на полюсе ребенка? </w:t>
      </w:r>
      <w:r>
        <w:rPr>
          <w:rFonts w:ascii="Arial CYR" w:hAnsi="Arial CYR" w:cs="Arial CYR"/>
          <w:color w:val="000000"/>
          <w:spacing w:val="-2"/>
          <w:sz w:val="30"/>
          <w:szCs w:val="30"/>
          <w:highlight w:val="white"/>
        </w:rPr>
        <w:t>В последние десятилетия состояние психического и психологического здоровья подрастающего поколения постоянно ухудшается: с одной стороны, фиксируется рост нервно-психических и психосоматических заболеваний (т. е.</w:t>
      </w:r>
      <w:r>
        <w:rPr>
          <w:rFonts w:ascii="Arial CYR" w:hAnsi="Arial CYR" w:cs="Arial CYR"/>
          <w:color w:val="000000"/>
          <w:spacing w:val="-2"/>
          <w:sz w:val="30"/>
          <w:szCs w:val="30"/>
          <w:highlight w:val="white"/>
        </w:rPr>
        <w:t xml:space="preserve"> реальных физических болезней, вызванных психологическими причинами), с другой стороны, уменьшается число детей, имеющих оптимистическую картину мира, уверенность в себе и своем будущем. Одним из факторов этой тревожной тенденции выступает нарастающее взаи</w:t>
      </w:r>
      <w:r>
        <w:rPr>
          <w:rFonts w:ascii="Arial CYR" w:hAnsi="Arial CYR" w:cs="Arial CYR"/>
          <w:color w:val="000000"/>
          <w:spacing w:val="-2"/>
          <w:sz w:val="30"/>
          <w:szCs w:val="30"/>
          <w:highlight w:val="white"/>
        </w:rPr>
        <w:t>моотчуждение детей и взрослых в техногенно-насыщенной среде. Складывающаяся ситуация социализации называется "экранной", т. е. дети познают мир, его трагедии, тайную изнанку чаще всего не на собственном опыте, не в общении с близкими, а по телепередачам, к</w:t>
      </w:r>
      <w:r>
        <w:rPr>
          <w:rFonts w:ascii="Arial CYR" w:hAnsi="Arial CYR" w:cs="Arial CYR"/>
          <w:color w:val="000000"/>
          <w:spacing w:val="-2"/>
          <w:sz w:val="30"/>
          <w:szCs w:val="30"/>
          <w:highlight w:val="white"/>
        </w:rPr>
        <w:t>омпьютерным играм, сообщениям в соцсетях. И основные итоги этого познания заключаются в том, что дети не хотят взрослеть -- взрослый мир их пугает, они чувствуют себя в нем беззащитными.</w:t>
      </w:r>
    </w:p>
    <w:p w:rsidR="00000000" w:rsidRDefault="002751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 CYR" w:hAnsi="Arial CYR" w:cs="Arial CYR"/>
          <w:color w:val="000000"/>
          <w:sz w:val="30"/>
          <w:szCs w:val="30"/>
          <w:highlight w:val="white"/>
        </w:rPr>
      </w:pPr>
      <w:r>
        <w:rPr>
          <w:rFonts w:ascii="Arial CYR" w:hAnsi="Arial CYR" w:cs="Arial CYR"/>
          <w:color w:val="000000"/>
          <w:sz w:val="30"/>
          <w:szCs w:val="30"/>
          <w:highlight w:val="white"/>
        </w:rPr>
        <w:t>Что происходит на полюсе взрослого? Широко пропагандируемый в массмед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 xml:space="preserve">иа культ юности приводит к тому, что 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lastRenderedPageBreak/>
        <w:t>взрослые мечтают оставаться вечно молодыми. Американский педагог и медиаэколог Н. Постман считает, что сегодня появляется особый тип "взрослого ребенка". Этот тип все чаще встречается и на наших улицах: женщины в рваных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 xml:space="preserve"> джинсиках или коротких юбочках, мужчины неопределенного возраста. А ведь это люди, которые не только одеваются инфантильно, но и думают, ведут себя аналогичным образом.</w:t>
      </w:r>
    </w:p>
    <w:p w:rsidR="0027517A" w:rsidRDefault="002751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 CYR" w:hAnsi="Arial CYR" w:cs="Arial CYR"/>
          <w:color w:val="000000"/>
          <w:sz w:val="30"/>
          <w:szCs w:val="30"/>
          <w:highlight w:val="white"/>
        </w:rPr>
      </w:pPr>
      <w:r>
        <w:rPr>
          <w:rFonts w:ascii="Arial CYR" w:hAnsi="Arial CYR" w:cs="Arial CYR"/>
          <w:color w:val="000000"/>
          <w:sz w:val="30"/>
          <w:szCs w:val="30"/>
          <w:highlight w:val="white"/>
        </w:rPr>
        <w:t>Иначе говоря, сегодня и дети, и взрослые не хотят быть взрослыми. Эти неадекватные ожи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>дания составляют благоприятную психологическую среду для возникновения все новых молодежных субкультур. И если и далее будет сохраняться тиражируемый в СМИ культ потребления в качестве доминирующей ценности, то несложно понять, что это будут некие субкульт</w:t>
      </w:r>
      <w:r>
        <w:rPr>
          <w:rFonts w:ascii="Arial CYR" w:hAnsi="Arial CYR" w:cs="Arial CYR"/>
          <w:color w:val="000000"/>
          <w:sz w:val="30"/>
          <w:szCs w:val="30"/>
          <w:highlight w:val="white"/>
        </w:rPr>
        <w:t>уры "мажоров", ориентированных на легкое добывание денег и красивую беспечную жизнь.</w:t>
      </w:r>
    </w:p>
    <w:sectPr w:rsidR="0027517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3A"/>
    <w:rsid w:val="000D243A"/>
    <w:rsid w:val="0027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2343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2016-07-22T06:54:00Z</dcterms:created>
  <dcterms:modified xsi:type="dcterms:W3CDTF">2016-07-22T06:54:00Z</dcterms:modified>
</cp:coreProperties>
</file>